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6E3F6" w14:textId="3EF48AD6" w:rsidR="0010260E" w:rsidRPr="0028515E" w:rsidRDefault="0010260E" w:rsidP="0010260E">
      <w:pPr>
        <w:rPr>
          <w:rFonts w:ascii="Calibri" w:hAnsi="Calibri" w:cs="Calibri"/>
          <w:b/>
          <w:bCs/>
        </w:rPr>
      </w:pPr>
      <w:bookmarkStart w:id="0" w:name="_GoBack"/>
      <w:bookmarkEnd w:id="0"/>
      <w:r w:rsidRPr="0028515E">
        <w:rPr>
          <w:rFonts w:ascii="Calibri" w:hAnsi="Calibri" w:cs="Calibri"/>
          <w:bCs/>
        </w:rPr>
        <w:t xml:space="preserve">The following communication is intended to outline the </w:t>
      </w:r>
      <w:r w:rsidR="0086464E" w:rsidRPr="0028515E">
        <w:rPr>
          <w:rFonts w:ascii="Calibri" w:hAnsi="Calibri" w:cs="Calibri"/>
          <w:bCs/>
        </w:rPr>
        <w:t>mental health and w</w:t>
      </w:r>
      <w:r w:rsidR="00A92A0D" w:rsidRPr="0028515E">
        <w:rPr>
          <w:rFonts w:ascii="Calibri" w:hAnsi="Calibri" w:cs="Calibri"/>
          <w:bCs/>
        </w:rPr>
        <w:t xml:space="preserve">ellbeing </w:t>
      </w:r>
      <w:r w:rsidR="00402B2A" w:rsidRPr="0028515E">
        <w:rPr>
          <w:rFonts w:ascii="Calibri" w:hAnsi="Calibri" w:cs="Calibri"/>
          <w:bCs/>
        </w:rPr>
        <w:t xml:space="preserve">offer to schools across Derby and Derbyshire </w:t>
      </w:r>
      <w:r w:rsidRPr="0028515E">
        <w:rPr>
          <w:rFonts w:ascii="Calibri" w:hAnsi="Calibri" w:cs="Calibri"/>
          <w:bCs/>
        </w:rPr>
        <w:t>during the Covid-19 social distancing period</w:t>
      </w:r>
      <w:r w:rsidRPr="0028515E">
        <w:rPr>
          <w:rFonts w:ascii="Calibri" w:hAnsi="Calibri" w:cs="Calibri"/>
          <w:b/>
          <w:bCs/>
        </w:rPr>
        <w:t>.</w:t>
      </w:r>
    </w:p>
    <w:p w14:paraId="5E8A34F1" w14:textId="5C680E12" w:rsidR="002202FB" w:rsidRPr="002202FB" w:rsidRDefault="002202FB" w:rsidP="005E4CE6">
      <w:pPr>
        <w:rPr>
          <w:rFonts w:cstheme="minorHAnsi"/>
          <w:b/>
          <w:sz w:val="28"/>
          <w:szCs w:val="28"/>
        </w:rPr>
      </w:pPr>
      <w:r w:rsidRPr="002202FB">
        <w:rPr>
          <w:rFonts w:cstheme="minorHAnsi"/>
          <w:b/>
          <w:sz w:val="28"/>
          <w:szCs w:val="28"/>
        </w:rPr>
        <w:t>Targeted Intervention Community Triage</w:t>
      </w:r>
      <w:r>
        <w:rPr>
          <w:rFonts w:cstheme="minorHAnsi"/>
          <w:b/>
          <w:sz w:val="28"/>
          <w:szCs w:val="28"/>
        </w:rPr>
        <w:t xml:space="preserve"> (TICT)</w:t>
      </w:r>
    </w:p>
    <w:p w14:paraId="100B2E7F" w14:textId="77777777" w:rsidR="005E4CE6" w:rsidRPr="0028515E" w:rsidRDefault="005E4CE6" w:rsidP="005E4CE6">
      <w:pPr>
        <w:rPr>
          <w:rFonts w:ascii="Calibri" w:hAnsi="Calibri" w:cs="Calibri"/>
        </w:rPr>
      </w:pPr>
      <w:r w:rsidRPr="0028515E">
        <w:rPr>
          <w:rFonts w:ascii="Calibri" w:hAnsi="Calibri" w:cs="Calibri"/>
        </w:rPr>
        <w:t xml:space="preserve">The </w:t>
      </w:r>
      <w:r w:rsidRPr="0028515E">
        <w:rPr>
          <w:rFonts w:ascii="Calibri" w:hAnsi="Calibri" w:cs="Calibri"/>
          <w:b/>
          <w:bCs/>
          <w:u w:val="single"/>
        </w:rPr>
        <w:t>Targeted Intervention Community Triage (TICT)</w:t>
      </w:r>
      <w:r w:rsidRPr="0028515E">
        <w:rPr>
          <w:rFonts w:ascii="Calibri" w:hAnsi="Calibri" w:cs="Calibri"/>
        </w:rPr>
        <w:t xml:space="preserve"> has been set up as an interim service to direct referrals to a range of community providers offering additional 1:1 targeted interventions to support CYP across Derbyshire with low to moderate level mental health needs at this particularly difficult time. </w:t>
      </w:r>
    </w:p>
    <w:p w14:paraId="1CED2870" w14:textId="0D71C161" w:rsidR="005E4CE6" w:rsidRPr="0028515E" w:rsidRDefault="005E4CE6" w:rsidP="005E4CE6">
      <w:pPr>
        <w:rPr>
          <w:rFonts w:ascii="Calibri" w:hAnsi="Calibri" w:cs="Calibri"/>
        </w:rPr>
      </w:pPr>
      <w:r w:rsidRPr="0028515E">
        <w:rPr>
          <w:rFonts w:ascii="Calibri" w:hAnsi="Calibri" w:cs="Calibri"/>
        </w:rPr>
        <w:t>Targeted Interventions include: 1:1 therapeutic counselling and 1:1 peer support sessions via multi-media platforms can help children and young people experiencing depression, low mood, bereavement, stress, panic or anxiety and aim to enable CYP to cope better and prevent further escalation of issues.  </w:t>
      </w:r>
    </w:p>
    <w:p w14:paraId="51350ECD" w14:textId="5F35D346" w:rsidR="005E4CE6" w:rsidRPr="0028515E" w:rsidRDefault="005E4CE6" w:rsidP="005E4CE6">
      <w:pPr>
        <w:rPr>
          <w:rFonts w:ascii="Calibri" w:hAnsi="Calibri" w:cs="Calibri"/>
        </w:rPr>
      </w:pPr>
      <w:r w:rsidRPr="0028515E">
        <w:rPr>
          <w:rFonts w:ascii="Calibri" w:hAnsi="Calibri" w:cs="Calibri"/>
        </w:rPr>
        <w:t>To make a referral c</w:t>
      </w:r>
      <w:r w:rsidR="0028515E" w:rsidRPr="0028515E">
        <w:rPr>
          <w:rFonts w:ascii="Calibri" w:hAnsi="Calibri" w:cs="Calibri"/>
        </w:rPr>
        <w:t xml:space="preserve">omplete the TICT </w:t>
      </w:r>
      <w:hyperlink r:id="rId12" w:history="1">
        <w:r w:rsidR="0028515E" w:rsidRPr="0028515E">
          <w:rPr>
            <w:rStyle w:val="Hyperlink"/>
            <w:rFonts w:ascii="Calibri" w:hAnsi="Calibri" w:cs="Calibri"/>
          </w:rPr>
          <w:t>referral form</w:t>
        </w:r>
      </w:hyperlink>
      <w:r w:rsidRPr="0028515E">
        <w:rPr>
          <w:rFonts w:ascii="Calibri" w:hAnsi="Calibri" w:cs="Calibri"/>
        </w:rPr>
        <w:t xml:space="preserve">. An experienced therapist will contact the CYP / </w:t>
      </w:r>
      <w:r w:rsidR="002202FB" w:rsidRPr="0028515E">
        <w:rPr>
          <w:rFonts w:ascii="Calibri" w:hAnsi="Calibri" w:cs="Calibri"/>
        </w:rPr>
        <w:t xml:space="preserve">teacher </w:t>
      </w:r>
      <w:r w:rsidRPr="0028515E">
        <w:rPr>
          <w:rFonts w:ascii="Calibri" w:hAnsi="Calibri" w:cs="Calibri"/>
        </w:rPr>
        <w:t xml:space="preserve">or parent to complete a triage assessment and make individualised recommendations and appropriate onward referrals </w:t>
      </w:r>
    </w:p>
    <w:p w14:paraId="54EC9053" w14:textId="60146EEB" w:rsidR="005E4CE6" w:rsidRPr="0028515E" w:rsidRDefault="005E4CE6" w:rsidP="005E4CE6">
      <w:pPr>
        <w:rPr>
          <w:rFonts w:ascii="Calibri" w:hAnsi="Calibri" w:cs="Calibri"/>
        </w:rPr>
      </w:pPr>
      <w:r w:rsidRPr="0028515E">
        <w:rPr>
          <w:rFonts w:ascii="Calibri" w:hAnsi="Calibri" w:cs="Calibri"/>
        </w:rPr>
        <w:t>If you need further guidance about the TICT offer and process, please contact your local CAMHS Specialist Community Adviser below.</w:t>
      </w:r>
    </w:p>
    <w:p w14:paraId="0489DF1D" w14:textId="21BC7EB5" w:rsidR="00A92A0D" w:rsidRPr="00A92A0D" w:rsidRDefault="00A92A0D" w:rsidP="005E4CE6">
      <w:pPr>
        <w:rPr>
          <w:b/>
          <w:color w:val="4472C4" w:themeColor="accent1"/>
          <w:sz w:val="28"/>
          <w:szCs w:val="28"/>
        </w:rPr>
      </w:pPr>
      <w:r w:rsidRPr="00A92A0D">
        <w:rPr>
          <w:b/>
          <w:color w:val="4472C4" w:themeColor="accent1"/>
          <w:sz w:val="28"/>
          <w:szCs w:val="28"/>
        </w:rPr>
        <w:t xml:space="preserve">CAMHS </w:t>
      </w:r>
      <w:r w:rsidR="0086464E">
        <w:rPr>
          <w:b/>
          <w:color w:val="4472C4" w:themeColor="accent1"/>
          <w:sz w:val="28"/>
          <w:szCs w:val="28"/>
        </w:rPr>
        <w:t>-</w:t>
      </w:r>
      <w:r w:rsidRPr="00A92A0D">
        <w:rPr>
          <w:b/>
          <w:color w:val="4472C4" w:themeColor="accent1"/>
          <w:sz w:val="28"/>
          <w:szCs w:val="28"/>
        </w:rPr>
        <w:t>Specialist Community Advisors</w:t>
      </w:r>
      <w:r w:rsidR="0086464E">
        <w:rPr>
          <w:b/>
          <w:color w:val="4472C4" w:themeColor="accent1"/>
          <w:sz w:val="28"/>
          <w:szCs w:val="28"/>
        </w:rPr>
        <w:t xml:space="preserve"> (SCA)</w:t>
      </w:r>
    </w:p>
    <w:p w14:paraId="384102A6" w14:textId="2263C40E" w:rsidR="00A92A0D" w:rsidRDefault="00A92A0D" w:rsidP="00A92A0D">
      <w:r>
        <w:t>CAMHS Specialist Community Advisors provide consultations to all professionals from statutory, community and voluntary organisations, a</w:t>
      </w:r>
      <w:r w:rsidR="0086464E">
        <w:t>bout the mental health and w</w:t>
      </w:r>
      <w:r>
        <w:t xml:space="preserve">ellbeing being of children and young people. </w:t>
      </w:r>
    </w:p>
    <w:p w14:paraId="310F6D1A" w14:textId="31093809" w:rsidR="00A92A0D" w:rsidRDefault="0086464E" w:rsidP="00A92A0D">
      <w:r>
        <w:t>Consultations involve the SCA</w:t>
      </w:r>
      <w:r w:rsidR="00A92A0D">
        <w:t xml:space="preserve"> providing evidence based specialist mental health advice, appropriate ongoing support options, guidance, signposting or support to make onward referrals.</w:t>
      </w:r>
    </w:p>
    <w:p w14:paraId="37D94D45" w14:textId="77777777" w:rsidR="00A92A0D" w:rsidRDefault="00A92A0D" w:rsidP="00A92A0D">
      <w:r>
        <w:t>If you have already have established links then please continue to contact your SCA directly.</w:t>
      </w:r>
    </w:p>
    <w:p w14:paraId="26762D34" w14:textId="77777777" w:rsidR="00A92A0D" w:rsidRDefault="00A92A0D" w:rsidP="00A92A0D">
      <w:r>
        <w:t>The SCAs service is being maintained during COVID-19 and will continue once services resume to normal functioning.</w:t>
      </w:r>
    </w:p>
    <w:p w14:paraId="1EB0F544" w14:textId="77777777" w:rsidR="00A92A0D" w:rsidRDefault="00A92A0D" w:rsidP="00A92A0D">
      <w:r>
        <w:t>If you are unsure who your SCA is or how to contact them, please see below.</w:t>
      </w:r>
    </w:p>
    <w:tbl>
      <w:tblPr>
        <w:tblStyle w:val="TableGrid"/>
        <w:tblW w:w="0" w:type="auto"/>
        <w:tblLook w:val="04A0" w:firstRow="1" w:lastRow="0" w:firstColumn="1" w:lastColumn="0" w:noHBand="0" w:noVBand="1"/>
      </w:tblPr>
      <w:tblGrid>
        <w:gridCol w:w="2030"/>
        <w:gridCol w:w="2124"/>
        <w:gridCol w:w="1847"/>
        <w:gridCol w:w="3241"/>
      </w:tblGrid>
      <w:tr w:rsidR="00A92A0D" w14:paraId="3C82A6B3" w14:textId="77777777" w:rsidTr="009D19C2">
        <w:tc>
          <w:tcPr>
            <w:tcW w:w="2269" w:type="dxa"/>
          </w:tcPr>
          <w:p w14:paraId="05BDEF39" w14:textId="77777777" w:rsidR="00A92A0D" w:rsidRPr="00431E6D" w:rsidRDefault="00A92A0D" w:rsidP="009D19C2">
            <w:pPr>
              <w:rPr>
                <w:b/>
              </w:rPr>
            </w:pPr>
            <w:r w:rsidRPr="00431E6D">
              <w:rPr>
                <w:b/>
              </w:rPr>
              <w:t>AREA</w:t>
            </w:r>
          </w:p>
        </w:tc>
        <w:tc>
          <w:tcPr>
            <w:tcW w:w="2375" w:type="dxa"/>
          </w:tcPr>
          <w:p w14:paraId="628F160D" w14:textId="77777777" w:rsidR="00A92A0D" w:rsidRPr="00431E6D" w:rsidRDefault="00A92A0D" w:rsidP="009D19C2">
            <w:pPr>
              <w:rPr>
                <w:b/>
              </w:rPr>
            </w:pPr>
            <w:r w:rsidRPr="00431E6D">
              <w:rPr>
                <w:b/>
              </w:rPr>
              <w:t>NAME</w:t>
            </w:r>
          </w:p>
        </w:tc>
        <w:tc>
          <w:tcPr>
            <w:tcW w:w="2162" w:type="dxa"/>
          </w:tcPr>
          <w:p w14:paraId="264DE157" w14:textId="77777777" w:rsidR="00A92A0D" w:rsidRPr="00431E6D" w:rsidRDefault="00A92A0D" w:rsidP="009D19C2">
            <w:pPr>
              <w:rPr>
                <w:b/>
              </w:rPr>
            </w:pPr>
            <w:r w:rsidRPr="00431E6D">
              <w:rPr>
                <w:b/>
              </w:rPr>
              <w:t>Tel No</w:t>
            </w:r>
          </w:p>
        </w:tc>
        <w:tc>
          <w:tcPr>
            <w:tcW w:w="2436" w:type="dxa"/>
          </w:tcPr>
          <w:p w14:paraId="14CAA0AC" w14:textId="77777777" w:rsidR="00A92A0D" w:rsidRPr="00431E6D" w:rsidRDefault="00A92A0D" w:rsidP="009D19C2">
            <w:pPr>
              <w:rPr>
                <w:b/>
              </w:rPr>
            </w:pPr>
            <w:r w:rsidRPr="00431E6D">
              <w:rPr>
                <w:b/>
              </w:rPr>
              <w:t>Email address</w:t>
            </w:r>
          </w:p>
        </w:tc>
      </w:tr>
      <w:tr w:rsidR="00A92A0D" w14:paraId="758DDBBA" w14:textId="77777777" w:rsidTr="009D19C2">
        <w:tc>
          <w:tcPr>
            <w:tcW w:w="2269" w:type="dxa"/>
          </w:tcPr>
          <w:p w14:paraId="7B41EE0D" w14:textId="77777777" w:rsidR="00A92A0D" w:rsidRDefault="00A92A0D" w:rsidP="009D19C2">
            <w:r w:rsidRPr="000B1C44">
              <w:t>Erewash North &amp; South</w:t>
            </w:r>
          </w:p>
        </w:tc>
        <w:tc>
          <w:tcPr>
            <w:tcW w:w="2375" w:type="dxa"/>
          </w:tcPr>
          <w:p w14:paraId="2B565E70" w14:textId="77777777" w:rsidR="00A92A0D" w:rsidRDefault="00A92A0D" w:rsidP="009D19C2">
            <w:r w:rsidRPr="000B1C44">
              <w:t xml:space="preserve">Amanda Selby, </w:t>
            </w:r>
          </w:p>
          <w:p w14:paraId="2B71AFF4" w14:textId="77777777" w:rsidR="00A92A0D" w:rsidRDefault="00A92A0D" w:rsidP="009D19C2">
            <w:r w:rsidRPr="000B1C44">
              <w:t>Clinical Lead</w:t>
            </w:r>
          </w:p>
        </w:tc>
        <w:tc>
          <w:tcPr>
            <w:tcW w:w="2162" w:type="dxa"/>
          </w:tcPr>
          <w:p w14:paraId="4377DF22" w14:textId="77777777" w:rsidR="00A92A0D" w:rsidRDefault="00A92A0D" w:rsidP="009D19C2">
            <w:r w:rsidRPr="000B1C44">
              <w:t>07768 671397</w:t>
            </w:r>
          </w:p>
        </w:tc>
        <w:tc>
          <w:tcPr>
            <w:tcW w:w="2436" w:type="dxa"/>
          </w:tcPr>
          <w:p w14:paraId="68B7FDBB" w14:textId="77777777" w:rsidR="00A92A0D" w:rsidRDefault="00A92A0D" w:rsidP="009D19C2">
            <w:r w:rsidRPr="000B1C44">
              <w:t>amanda.selby1@nhs.net</w:t>
            </w:r>
          </w:p>
        </w:tc>
      </w:tr>
      <w:tr w:rsidR="00A92A0D" w14:paraId="1E066BA9" w14:textId="77777777" w:rsidTr="009D19C2">
        <w:tc>
          <w:tcPr>
            <w:tcW w:w="2269" w:type="dxa"/>
          </w:tcPr>
          <w:p w14:paraId="5E3364E1" w14:textId="77777777" w:rsidR="00A92A0D" w:rsidRDefault="00A92A0D" w:rsidP="009D19C2">
            <w:r w:rsidRPr="000B1C44">
              <w:t>Southern Derbyshire</w:t>
            </w:r>
          </w:p>
        </w:tc>
        <w:tc>
          <w:tcPr>
            <w:tcW w:w="2375" w:type="dxa"/>
          </w:tcPr>
          <w:p w14:paraId="74B204BF" w14:textId="77777777" w:rsidR="00A92A0D" w:rsidRDefault="00A92A0D" w:rsidP="009D19C2">
            <w:r>
              <w:t>Dawn Wain</w:t>
            </w:r>
          </w:p>
        </w:tc>
        <w:tc>
          <w:tcPr>
            <w:tcW w:w="2162" w:type="dxa"/>
          </w:tcPr>
          <w:p w14:paraId="6C6CFAA3" w14:textId="77777777" w:rsidR="00A92A0D" w:rsidRDefault="00A92A0D" w:rsidP="009D19C2">
            <w:r w:rsidRPr="000B1C44">
              <w:t>07717 782268</w:t>
            </w:r>
          </w:p>
        </w:tc>
        <w:tc>
          <w:tcPr>
            <w:tcW w:w="2436" w:type="dxa"/>
          </w:tcPr>
          <w:p w14:paraId="2BD824BF" w14:textId="77777777" w:rsidR="00A92A0D" w:rsidRDefault="00A92A0D" w:rsidP="009D19C2">
            <w:r w:rsidRPr="000B1C44">
              <w:t>Dawn.wain@nhs.net</w:t>
            </w:r>
          </w:p>
        </w:tc>
      </w:tr>
      <w:tr w:rsidR="00A92A0D" w14:paraId="6BE09F81" w14:textId="77777777" w:rsidTr="009D19C2">
        <w:tc>
          <w:tcPr>
            <w:tcW w:w="2269" w:type="dxa"/>
          </w:tcPr>
          <w:p w14:paraId="775CF5AD" w14:textId="77777777" w:rsidR="00A92A0D" w:rsidRDefault="00A92A0D" w:rsidP="009D19C2">
            <w:r w:rsidRPr="000B1C44">
              <w:t>Amber Valley &amp; South Dales</w:t>
            </w:r>
          </w:p>
        </w:tc>
        <w:tc>
          <w:tcPr>
            <w:tcW w:w="2375" w:type="dxa"/>
          </w:tcPr>
          <w:p w14:paraId="4449F265" w14:textId="0DC0105E" w:rsidR="00A92A0D" w:rsidRDefault="0086464E" w:rsidP="009D19C2">
            <w:r>
              <w:t xml:space="preserve">Rachael Mc </w:t>
            </w:r>
            <w:proofErr w:type="spellStart"/>
            <w:r>
              <w:t>I</w:t>
            </w:r>
            <w:r w:rsidR="00A92A0D" w:rsidRPr="000B1C44">
              <w:t>lwrick</w:t>
            </w:r>
            <w:proofErr w:type="spellEnd"/>
          </w:p>
        </w:tc>
        <w:tc>
          <w:tcPr>
            <w:tcW w:w="2162" w:type="dxa"/>
          </w:tcPr>
          <w:p w14:paraId="63E4F2F7" w14:textId="77777777" w:rsidR="00A92A0D" w:rsidRDefault="00A92A0D" w:rsidP="009D19C2">
            <w:r w:rsidRPr="000B1C44">
              <w:t>07917 243130</w:t>
            </w:r>
          </w:p>
        </w:tc>
        <w:tc>
          <w:tcPr>
            <w:tcW w:w="2436" w:type="dxa"/>
          </w:tcPr>
          <w:p w14:paraId="6149EB9C" w14:textId="77777777" w:rsidR="00A92A0D" w:rsidRDefault="00A92A0D" w:rsidP="009D19C2">
            <w:r w:rsidRPr="000B1C44">
              <w:t>Rachael.mcilwrick@nhs.net</w:t>
            </w:r>
          </w:p>
        </w:tc>
      </w:tr>
      <w:tr w:rsidR="00A92A0D" w14:paraId="6D9DD033" w14:textId="77777777" w:rsidTr="009D19C2">
        <w:tc>
          <w:tcPr>
            <w:tcW w:w="2269" w:type="dxa"/>
          </w:tcPr>
          <w:p w14:paraId="2353FDEB" w14:textId="77777777" w:rsidR="00A92A0D" w:rsidRDefault="00A92A0D" w:rsidP="009D19C2">
            <w:r w:rsidRPr="000B1C44">
              <w:t>Derby City locality 1,2 &amp; 5</w:t>
            </w:r>
          </w:p>
        </w:tc>
        <w:tc>
          <w:tcPr>
            <w:tcW w:w="2375" w:type="dxa"/>
          </w:tcPr>
          <w:p w14:paraId="6840E321" w14:textId="77777777" w:rsidR="00A92A0D" w:rsidRDefault="00A92A0D" w:rsidP="009D19C2">
            <w:r w:rsidRPr="000B1C44">
              <w:t>Sonia Simpson-Brown</w:t>
            </w:r>
          </w:p>
        </w:tc>
        <w:tc>
          <w:tcPr>
            <w:tcW w:w="2162" w:type="dxa"/>
          </w:tcPr>
          <w:p w14:paraId="1C566320" w14:textId="77777777" w:rsidR="00A92A0D" w:rsidRDefault="00A92A0D" w:rsidP="009D19C2">
            <w:r w:rsidRPr="000B1C44">
              <w:t>07833 927241</w:t>
            </w:r>
          </w:p>
        </w:tc>
        <w:tc>
          <w:tcPr>
            <w:tcW w:w="2436" w:type="dxa"/>
          </w:tcPr>
          <w:p w14:paraId="392578F3" w14:textId="77777777" w:rsidR="00A92A0D" w:rsidRDefault="00A92A0D" w:rsidP="009D19C2">
            <w:r w:rsidRPr="000B1C44">
              <w:t>Sonia.simpson-brown@nhs.net</w:t>
            </w:r>
          </w:p>
        </w:tc>
      </w:tr>
      <w:tr w:rsidR="00A92A0D" w14:paraId="7B6965FB" w14:textId="77777777" w:rsidTr="009D19C2">
        <w:tc>
          <w:tcPr>
            <w:tcW w:w="2269" w:type="dxa"/>
          </w:tcPr>
          <w:p w14:paraId="5A493122" w14:textId="77777777" w:rsidR="00A92A0D" w:rsidRDefault="00A92A0D" w:rsidP="009D19C2">
            <w:r w:rsidRPr="000B1C44">
              <w:t xml:space="preserve">Erewash and Southern Derbyshire  </w:t>
            </w:r>
          </w:p>
        </w:tc>
        <w:tc>
          <w:tcPr>
            <w:tcW w:w="2375" w:type="dxa"/>
          </w:tcPr>
          <w:p w14:paraId="44EEC1E3" w14:textId="77777777" w:rsidR="00A92A0D" w:rsidRDefault="00A92A0D" w:rsidP="009D19C2">
            <w:r w:rsidRPr="000B1C44">
              <w:t>Angela Jordan</w:t>
            </w:r>
          </w:p>
        </w:tc>
        <w:tc>
          <w:tcPr>
            <w:tcW w:w="2162" w:type="dxa"/>
          </w:tcPr>
          <w:p w14:paraId="169107D2" w14:textId="77777777" w:rsidR="00A92A0D" w:rsidRDefault="00A92A0D" w:rsidP="009D19C2">
            <w:r w:rsidRPr="000B1C44">
              <w:t>07787 274992</w:t>
            </w:r>
          </w:p>
        </w:tc>
        <w:tc>
          <w:tcPr>
            <w:tcW w:w="2436" w:type="dxa"/>
          </w:tcPr>
          <w:p w14:paraId="54E5BB69" w14:textId="77777777" w:rsidR="00A92A0D" w:rsidRDefault="00A92A0D" w:rsidP="009D19C2">
            <w:r w:rsidRPr="000B1C44">
              <w:t>angela.jordan6@nhs.net</w:t>
            </w:r>
          </w:p>
          <w:p w14:paraId="0C5386DC" w14:textId="77777777" w:rsidR="00A92A0D" w:rsidRDefault="00A92A0D" w:rsidP="009D19C2"/>
        </w:tc>
      </w:tr>
      <w:tr w:rsidR="00A92A0D" w14:paraId="2E932920" w14:textId="77777777" w:rsidTr="009D19C2">
        <w:tc>
          <w:tcPr>
            <w:tcW w:w="2269" w:type="dxa"/>
          </w:tcPr>
          <w:p w14:paraId="157A5A01" w14:textId="77777777" w:rsidR="00A92A0D" w:rsidRDefault="00A92A0D" w:rsidP="009D19C2">
            <w:r w:rsidRPr="000B1C44">
              <w:t>Amber Valley and City locality 3&amp;4</w:t>
            </w:r>
          </w:p>
        </w:tc>
        <w:tc>
          <w:tcPr>
            <w:tcW w:w="2375" w:type="dxa"/>
          </w:tcPr>
          <w:p w14:paraId="11DB89BF" w14:textId="77777777" w:rsidR="00A92A0D" w:rsidRDefault="00A92A0D" w:rsidP="009D19C2">
            <w:r w:rsidRPr="000B1C44">
              <w:t xml:space="preserve">Miriam </w:t>
            </w:r>
            <w:proofErr w:type="spellStart"/>
            <w:r w:rsidRPr="000B1C44">
              <w:t>Krepa</w:t>
            </w:r>
            <w:proofErr w:type="spellEnd"/>
          </w:p>
        </w:tc>
        <w:tc>
          <w:tcPr>
            <w:tcW w:w="2162" w:type="dxa"/>
          </w:tcPr>
          <w:p w14:paraId="2E400C66" w14:textId="77777777" w:rsidR="00A92A0D" w:rsidRDefault="00A92A0D" w:rsidP="009D19C2">
            <w:r w:rsidRPr="000B1C44">
              <w:t>07717 538764</w:t>
            </w:r>
          </w:p>
        </w:tc>
        <w:tc>
          <w:tcPr>
            <w:tcW w:w="2436" w:type="dxa"/>
          </w:tcPr>
          <w:p w14:paraId="6A287EBE" w14:textId="77777777" w:rsidR="00A92A0D" w:rsidRDefault="00A92A0D" w:rsidP="009D19C2">
            <w:r>
              <w:t>Miriam.krepa@nhs</w:t>
            </w:r>
            <w:r w:rsidRPr="000B1C44">
              <w:t>.net</w:t>
            </w:r>
          </w:p>
        </w:tc>
      </w:tr>
      <w:tr w:rsidR="00A92A0D" w14:paraId="63B0FC4C" w14:textId="77777777" w:rsidTr="009D19C2">
        <w:tc>
          <w:tcPr>
            <w:tcW w:w="2269" w:type="dxa"/>
          </w:tcPr>
          <w:p w14:paraId="5E9D6BE4" w14:textId="77777777" w:rsidR="00A92A0D" w:rsidRDefault="00A92A0D" w:rsidP="009D19C2">
            <w:r>
              <w:lastRenderedPageBreak/>
              <w:t>High Peak and North Dales</w:t>
            </w:r>
          </w:p>
        </w:tc>
        <w:tc>
          <w:tcPr>
            <w:tcW w:w="2375" w:type="dxa"/>
          </w:tcPr>
          <w:p w14:paraId="5840FDAB" w14:textId="77777777" w:rsidR="00A92A0D" w:rsidRDefault="00A92A0D" w:rsidP="009D19C2">
            <w:r>
              <w:t xml:space="preserve"> </w:t>
            </w:r>
            <w:r w:rsidRPr="000B1C44">
              <w:t>Sam Jones</w:t>
            </w:r>
            <w:r>
              <w:t>, Team   Lead North</w:t>
            </w:r>
          </w:p>
        </w:tc>
        <w:tc>
          <w:tcPr>
            <w:tcW w:w="2162" w:type="dxa"/>
          </w:tcPr>
          <w:p w14:paraId="50505BEB" w14:textId="77777777" w:rsidR="00A92A0D" w:rsidRDefault="00A92A0D" w:rsidP="009D19C2">
            <w:r>
              <w:t>07900 243 578</w:t>
            </w:r>
          </w:p>
        </w:tc>
        <w:tc>
          <w:tcPr>
            <w:tcW w:w="2436" w:type="dxa"/>
          </w:tcPr>
          <w:p w14:paraId="35E31532" w14:textId="77777777" w:rsidR="00A92A0D" w:rsidRDefault="00A92A0D" w:rsidP="009D19C2">
            <w:r w:rsidRPr="000B1C44">
              <w:t xml:space="preserve">samantha.jones27@nhs.net   </w:t>
            </w:r>
          </w:p>
        </w:tc>
      </w:tr>
      <w:tr w:rsidR="00A92A0D" w14:paraId="1050B6D1" w14:textId="77777777" w:rsidTr="009D19C2">
        <w:tc>
          <w:tcPr>
            <w:tcW w:w="2269" w:type="dxa"/>
          </w:tcPr>
          <w:p w14:paraId="17CBE759" w14:textId="375CEADD" w:rsidR="00A92A0D" w:rsidRDefault="0086464E" w:rsidP="009D19C2">
            <w:r>
              <w:t>Chesterfield South and Central</w:t>
            </w:r>
          </w:p>
        </w:tc>
        <w:tc>
          <w:tcPr>
            <w:tcW w:w="2375" w:type="dxa"/>
          </w:tcPr>
          <w:p w14:paraId="0476FEDA" w14:textId="77777777" w:rsidR="00A92A0D" w:rsidRDefault="00A92A0D" w:rsidP="009D19C2">
            <w:r>
              <w:t>Liz Stephens</w:t>
            </w:r>
          </w:p>
        </w:tc>
        <w:tc>
          <w:tcPr>
            <w:tcW w:w="2162" w:type="dxa"/>
          </w:tcPr>
          <w:p w14:paraId="641BA98A" w14:textId="77777777" w:rsidR="00A92A0D" w:rsidRDefault="00A92A0D" w:rsidP="009D19C2">
            <w:r w:rsidRPr="000B1C44">
              <w:t>07795 354 988</w:t>
            </w:r>
          </w:p>
        </w:tc>
        <w:tc>
          <w:tcPr>
            <w:tcW w:w="2436" w:type="dxa"/>
          </w:tcPr>
          <w:p w14:paraId="144403C1" w14:textId="77777777" w:rsidR="00A92A0D" w:rsidRDefault="00A92A0D" w:rsidP="009D19C2">
            <w:r w:rsidRPr="000B1C44">
              <w:t>e.stephens1@nhs.net</w:t>
            </w:r>
          </w:p>
        </w:tc>
      </w:tr>
      <w:tr w:rsidR="00A92A0D" w14:paraId="0900AB85" w14:textId="77777777" w:rsidTr="009D19C2">
        <w:tc>
          <w:tcPr>
            <w:tcW w:w="2269" w:type="dxa"/>
          </w:tcPr>
          <w:p w14:paraId="03823025" w14:textId="711CF3E5" w:rsidR="00A92A0D" w:rsidRDefault="0086464E" w:rsidP="009D19C2">
            <w:r>
              <w:t>Chesterfield North, Staveley and</w:t>
            </w:r>
            <w:r w:rsidR="00A92A0D" w:rsidRPr="000B1C44">
              <w:t xml:space="preserve"> Brimington</w:t>
            </w:r>
          </w:p>
        </w:tc>
        <w:tc>
          <w:tcPr>
            <w:tcW w:w="2375" w:type="dxa"/>
          </w:tcPr>
          <w:p w14:paraId="347DA21B" w14:textId="77777777" w:rsidR="00A92A0D" w:rsidRDefault="00A92A0D" w:rsidP="009D19C2">
            <w:r w:rsidRPr="000B1C44">
              <w:t xml:space="preserve">Natalya Van </w:t>
            </w:r>
            <w:proofErr w:type="spellStart"/>
            <w:r w:rsidRPr="000B1C44">
              <w:t>Steenbergen</w:t>
            </w:r>
            <w:proofErr w:type="spellEnd"/>
          </w:p>
        </w:tc>
        <w:tc>
          <w:tcPr>
            <w:tcW w:w="2162" w:type="dxa"/>
          </w:tcPr>
          <w:p w14:paraId="52C0B528" w14:textId="77777777" w:rsidR="00A92A0D" w:rsidRDefault="00A92A0D" w:rsidP="009D19C2">
            <w:r w:rsidRPr="000B1C44">
              <w:t>07766 697 940</w:t>
            </w:r>
          </w:p>
        </w:tc>
        <w:tc>
          <w:tcPr>
            <w:tcW w:w="2436" w:type="dxa"/>
          </w:tcPr>
          <w:p w14:paraId="45F2A715" w14:textId="77777777" w:rsidR="00A92A0D" w:rsidRDefault="00A92A0D" w:rsidP="009D19C2">
            <w:r w:rsidRPr="000B1C44">
              <w:t>natalya.vansteenbergen@nhs.net</w:t>
            </w:r>
          </w:p>
        </w:tc>
      </w:tr>
      <w:tr w:rsidR="00A92A0D" w14:paraId="699AD88C" w14:textId="77777777" w:rsidTr="009D19C2">
        <w:tc>
          <w:tcPr>
            <w:tcW w:w="2269" w:type="dxa"/>
          </w:tcPr>
          <w:p w14:paraId="79C0CD74" w14:textId="77EA62EB" w:rsidR="00A92A0D" w:rsidRDefault="00A92A0D" w:rsidP="009D19C2">
            <w:r w:rsidRPr="000B1C44">
              <w:t>Bolsover and North East D</w:t>
            </w:r>
            <w:r w:rsidR="0086464E">
              <w:t>istrict</w:t>
            </w:r>
          </w:p>
        </w:tc>
        <w:tc>
          <w:tcPr>
            <w:tcW w:w="2375" w:type="dxa"/>
          </w:tcPr>
          <w:p w14:paraId="7496C78F" w14:textId="77777777" w:rsidR="00A92A0D" w:rsidRDefault="00A92A0D" w:rsidP="009D19C2">
            <w:r w:rsidRPr="00431E6D">
              <w:t>Sophie Tipple</w:t>
            </w:r>
          </w:p>
        </w:tc>
        <w:tc>
          <w:tcPr>
            <w:tcW w:w="2162" w:type="dxa"/>
          </w:tcPr>
          <w:p w14:paraId="5772B2DB" w14:textId="77777777" w:rsidR="00A92A0D" w:rsidRDefault="00A92A0D" w:rsidP="009D19C2">
            <w:r w:rsidRPr="00431E6D">
              <w:t>07825 995 967</w:t>
            </w:r>
          </w:p>
        </w:tc>
        <w:tc>
          <w:tcPr>
            <w:tcW w:w="2436" w:type="dxa"/>
          </w:tcPr>
          <w:p w14:paraId="664469C7" w14:textId="77777777" w:rsidR="00A92A0D" w:rsidRDefault="00A92A0D" w:rsidP="009D19C2">
            <w:r w:rsidRPr="00431E6D">
              <w:t xml:space="preserve">sophie.tipple@nhs.net   </w:t>
            </w:r>
          </w:p>
        </w:tc>
      </w:tr>
      <w:tr w:rsidR="00A92A0D" w14:paraId="19EC6939" w14:textId="77777777" w:rsidTr="009D19C2">
        <w:tc>
          <w:tcPr>
            <w:tcW w:w="2269" w:type="dxa"/>
          </w:tcPr>
          <w:p w14:paraId="74726A38" w14:textId="2AC35461" w:rsidR="00A92A0D" w:rsidRDefault="0086464E" w:rsidP="009D19C2">
            <w:proofErr w:type="spellStart"/>
            <w:r>
              <w:t>Dronfield</w:t>
            </w:r>
            <w:proofErr w:type="spellEnd"/>
            <w:r>
              <w:t xml:space="preserve">, Eckington and </w:t>
            </w:r>
            <w:proofErr w:type="spellStart"/>
            <w:r>
              <w:t>Clowne</w:t>
            </w:r>
            <w:proofErr w:type="spellEnd"/>
          </w:p>
        </w:tc>
        <w:tc>
          <w:tcPr>
            <w:tcW w:w="2375" w:type="dxa"/>
          </w:tcPr>
          <w:p w14:paraId="6461CDBE" w14:textId="77777777" w:rsidR="00A92A0D" w:rsidRDefault="00A92A0D" w:rsidP="009D19C2">
            <w:r w:rsidRPr="00431E6D">
              <w:t>Marie North</w:t>
            </w:r>
          </w:p>
        </w:tc>
        <w:tc>
          <w:tcPr>
            <w:tcW w:w="2162" w:type="dxa"/>
          </w:tcPr>
          <w:p w14:paraId="171EE557" w14:textId="77777777" w:rsidR="00A92A0D" w:rsidRDefault="00A92A0D" w:rsidP="009D19C2">
            <w:r w:rsidRPr="00431E6D">
              <w:t>07899 962 773</w:t>
            </w:r>
          </w:p>
        </w:tc>
        <w:tc>
          <w:tcPr>
            <w:tcW w:w="2436" w:type="dxa"/>
          </w:tcPr>
          <w:p w14:paraId="175102FD" w14:textId="77777777" w:rsidR="00A92A0D" w:rsidRDefault="00A92A0D" w:rsidP="009D19C2">
            <w:r w:rsidRPr="00431E6D">
              <w:t>marienorth@nhs.net</w:t>
            </w:r>
          </w:p>
        </w:tc>
      </w:tr>
    </w:tbl>
    <w:p w14:paraId="1D8D63DC" w14:textId="77777777" w:rsidR="00A92A0D" w:rsidRDefault="00A92A0D" w:rsidP="00A92A0D"/>
    <w:p w14:paraId="2E4F6055" w14:textId="2288D1E0" w:rsidR="0010260E" w:rsidRDefault="0010260E" w:rsidP="005E4CE6">
      <w:pPr>
        <w:rPr>
          <w:b/>
          <w:bCs/>
          <w:color w:val="FF0000"/>
        </w:rPr>
      </w:pPr>
      <w:r w:rsidRPr="0086464E">
        <w:rPr>
          <w:noProof/>
          <w:sz w:val="28"/>
          <w:szCs w:val="28"/>
          <w:lang w:eastAsia="en-GB"/>
        </w:rPr>
        <w:drawing>
          <wp:anchor distT="0" distB="0" distL="114300" distR="114300" simplePos="0" relativeHeight="251662336" behindDoc="1" locked="0" layoutInCell="1" allowOverlap="1" wp14:anchorId="3B938E31" wp14:editId="691AA925">
            <wp:simplePos x="0" y="0"/>
            <wp:positionH relativeFrom="column">
              <wp:posOffset>3277870</wp:posOffset>
            </wp:positionH>
            <wp:positionV relativeFrom="paragraph">
              <wp:posOffset>7620</wp:posOffset>
            </wp:positionV>
            <wp:extent cx="2278380" cy="543560"/>
            <wp:effectExtent l="0" t="0" r="7620" b="8890"/>
            <wp:wrapTight wrapText="bothSides">
              <wp:wrapPolygon edited="0">
                <wp:start x="18060" y="0"/>
                <wp:lineTo x="15893" y="9841"/>
                <wp:lineTo x="16977" y="21196"/>
                <wp:lineTo x="20950" y="21196"/>
                <wp:lineTo x="21130" y="21196"/>
                <wp:lineTo x="21492" y="9084"/>
                <wp:lineTo x="21492" y="5299"/>
                <wp:lineTo x="19505" y="0"/>
                <wp:lineTo x="180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7838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464E">
        <w:rPr>
          <w:b/>
          <w:bCs/>
          <w:color w:val="FF0000"/>
          <w:sz w:val="28"/>
          <w:szCs w:val="28"/>
        </w:rPr>
        <w:t>Build Sound Minds Derby and Derbyshire</w:t>
      </w:r>
    </w:p>
    <w:p w14:paraId="3C1CF0A7" w14:textId="627BE108" w:rsidR="0010260E" w:rsidRPr="00363232" w:rsidRDefault="0010260E" w:rsidP="0010260E">
      <w:pPr>
        <w:rPr>
          <w:b/>
          <w:bCs/>
          <w:u w:val="single"/>
        </w:rPr>
      </w:pPr>
      <w:r>
        <w:rPr>
          <w:b/>
          <w:bCs/>
          <w:u w:val="single"/>
        </w:rPr>
        <w:t>Our offer to Secondary schools in Derby and Derbyshire during the Covid-19 period</w:t>
      </w:r>
    </w:p>
    <w:p w14:paraId="3D4919F3" w14:textId="77777777" w:rsidR="0010260E" w:rsidRPr="004F2462" w:rsidRDefault="0010260E" w:rsidP="0010260E">
      <w:pPr>
        <w:spacing w:after="0"/>
        <w:rPr>
          <w:b/>
          <w:bCs/>
        </w:rPr>
      </w:pPr>
      <w:r w:rsidRPr="004F2462">
        <w:rPr>
          <w:b/>
          <w:bCs/>
        </w:rPr>
        <w:t>Bouncing bac</w:t>
      </w:r>
      <w:r>
        <w:rPr>
          <w:b/>
          <w:bCs/>
        </w:rPr>
        <w:t>k</w:t>
      </w:r>
    </w:p>
    <w:p w14:paraId="38754C9B" w14:textId="77777777" w:rsidR="0010260E" w:rsidRDefault="0010260E" w:rsidP="0010260E">
      <w:pPr>
        <w:spacing w:after="0"/>
      </w:pPr>
      <w:r>
        <w:t>Bouncing Back is a two-session programme with each session lasting 1 hour. It is aimed at young people who are showing some early signs of struggling with their emotional health and teaches them techniques and understanding that improves their resilience and their ability to ‘bounce back’ when faced with adversity.</w:t>
      </w:r>
    </w:p>
    <w:p w14:paraId="07089B2C" w14:textId="77777777" w:rsidR="0010260E" w:rsidRPr="004F2462" w:rsidRDefault="0010260E" w:rsidP="0010260E">
      <w:pPr>
        <w:spacing w:after="0"/>
      </w:pPr>
    </w:p>
    <w:p w14:paraId="703597AF" w14:textId="77777777" w:rsidR="0010260E" w:rsidRPr="004F2462" w:rsidRDefault="0010260E" w:rsidP="0010260E">
      <w:pPr>
        <w:spacing w:after="0" w:line="240" w:lineRule="auto"/>
        <w:rPr>
          <w:b/>
          <w:bCs/>
        </w:rPr>
      </w:pPr>
      <w:r w:rsidRPr="004F2462">
        <w:rPr>
          <w:b/>
          <w:bCs/>
        </w:rPr>
        <w:t>Blues</w:t>
      </w:r>
    </w:p>
    <w:p w14:paraId="53091753" w14:textId="77777777" w:rsidR="0010260E" w:rsidRDefault="0010260E" w:rsidP="0010260E">
      <w:pPr>
        <w:pStyle w:val="NormalWeb"/>
        <w:spacing w:after="0" w:line="240" w:lineRule="auto"/>
        <w:rPr>
          <w:rFonts w:ascii="Calibri" w:hAnsi="Calibri" w:cs="Helvetica"/>
          <w:color w:val="auto"/>
          <w:sz w:val="22"/>
          <w:szCs w:val="22"/>
          <w:lang w:val="en"/>
        </w:rPr>
      </w:pPr>
      <w:r w:rsidRPr="004F2462">
        <w:rPr>
          <w:rFonts w:ascii="Calibri" w:hAnsi="Calibri" w:cs="Helvetica"/>
          <w:color w:val="auto"/>
          <w:sz w:val="22"/>
          <w:szCs w:val="22"/>
          <w:lang w:val="en"/>
        </w:rPr>
        <w:t xml:space="preserve">The Blues programme is a six-week programme, based on research and acclaimed internationally, that we have been delivering in Derbyshire since October and nationally for the last 2 years. </w:t>
      </w:r>
      <w:r>
        <w:rPr>
          <w:rFonts w:ascii="Calibri" w:hAnsi="Calibri" w:cs="Helvetica"/>
          <w:color w:val="auto"/>
          <w:sz w:val="22"/>
          <w:szCs w:val="22"/>
          <w:lang w:val="en"/>
        </w:rPr>
        <w:t xml:space="preserve">Each session lasts an hour. </w:t>
      </w:r>
      <w:r w:rsidRPr="004F2462">
        <w:rPr>
          <w:rFonts w:ascii="Calibri" w:hAnsi="Calibri" w:cs="Helvetica"/>
          <w:color w:val="auto"/>
          <w:sz w:val="22"/>
          <w:szCs w:val="22"/>
          <w:lang w:val="en"/>
        </w:rPr>
        <w:t>The Blues Programme gives students the support they need to understand how they’re feeling. It helps them to build resilience and reduces low mood, depression and anxiety. Really importantly, it gets teenagers talking.</w:t>
      </w:r>
    </w:p>
    <w:p w14:paraId="1ED0A3A5" w14:textId="77777777" w:rsidR="0010260E" w:rsidRPr="004F2462" w:rsidRDefault="0010260E" w:rsidP="0010260E">
      <w:pPr>
        <w:pStyle w:val="NormalWeb"/>
        <w:spacing w:after="0" w:line="240" w:lineRule="auto"/>
        <w:rPr>
          <w:rFonts w:ascii="Calibri" w:hAnsi="Calibri" w:cs="Helvetica"/>
          <w:color w:val="auto"/>
          <w:sz w:val="22"/>
          <w:szCs w:val="22"/>
          <w:lang w:val="en"/>
        </w:rPr>
      </w:pPr>
    </w:p>
    <w:p w14:paraId="4522B846" w14:textId="77777777" w:rsidR="0010260E" w:rsidRPr="005611C1" w:rsidRDefault="0010260E" w:rsidP="0010260E">
      <w:pPr>
        <w:rPr>
          <w:b/>
          <w:bCs/>
        </w:rPr>
      </w:pPr>
      <w:r w:rsidRPr="005611C1">
        <w:rPr>
          <w:b/>
          <w:bCs/>
        </w:rPr>
        <w:t>We have now created a version of both these courses that can be delivered digitally to groups of young people in Year 9 to Year 11 and are able to offer this to secondary schools across Derbyshire and Derby City</w:t>
      </w:r>
    </w:p>
    <w:p w14:paraId="60042C45" w14:textId="77777777" w:rsidR="0010260E" w:rsidRDefault="0010260E" w:rsidP="0010260E">
      <w:r>
        <w:t xml:space="preserve">If you would like to discuss with us how we can provide this course to a group of your young people, please contact </w:t>
      </w:r>
      <w:hyperlink r:id="rId15" w:history="1">
        <w:r w:rsidRPr="00EB23CE">
          <w:rPr>
            <w:rStyle w:val="Hyperlink"/>
          </w:rPr>
          <w:t>Caroline.Stodart@actionforchildren.org.uk</w:t>
        </w:r>
      </w:hyperlink>
      <w:r>
        <w:t xml:space="preserve"> </w:t>
      </w:r>
    </w:p>
    <w:p w14:paraId="1B2340EA" w14:textId="5002D7EA" w:rsidR="0010260E" w:rsidRDefault="00A92A0D" w:rsidP="0010260E">
      <w:r>
        <w:t>We will provide:</w:t>
      </w:r>
    </w:p>
    <w:p w14:paraId="327E0F6D" w14:textId="77777777" w:rsidR="0010260E" w:rsidRDefault="0010260E" w:rsidP="0010260E">
      <w:pPr>
        <w:pStyle w:val="ListParagraph"/>
        <w:numPr>
          <w:ilvl w:val="0"/>
          <w:numId w:val="1"/>
        </w:numPr>
        <w:spacing w:line="252" w:lineRule="auto"/>
        <w:rPr>
          <w:rFonts w:eastAsia="Times New Roman"/>
        </w:rPr>
      </w:pPr>
      <w:r>
        <w:rPr>
          <w:rFonts w:eastAsia="Times New Roman"/>
        </w:rPr>
        <w:t>Two members of staff trained to deliver the programme to facilitate</w:t>
      </w:r>
    </w:p>
    <w:p w14:paraId="292287D7" w14:textId="77777777" w:rsidR="0010260E" w:rsidRDefault="0010260E" w:rsidP="0010260E">
      <w:pPr>
        <w:pStyle w:val="ListParagraph"/>
        <w:numPr>
          <w:ilvl w:val="0"/>
          <w:numId w:val="1"/>
        </w:numPr>
        <w:spacing w:line="252" w:lineRule="auto"/>
        <w:rPr>
          <w:rFonts w:eastAsia="Times New Roman"/>
        </w:rPr>
      </w:pPr>
      <w:r>
        <w:rPr>
          <w:rFonts w:eastAsia="Times New Roman"/>
        </w:rPr>
        <w:t xml:space="preserve">Delivery of the programme via Microsoft Teams </w:t>
      </w:r>
    </w:p>
    <w:p w14:paraId="2CC20246" w14:textId="77777777" w:rsidR="0010260E" w:rsidRDefault="0010260E" w:rsidP="0010260E">
      <w:pPr>
        <w:pStyle w:val="ListParagraph"/>
        <w:numPr>
          <w:ilvl w:val="0"/>
          <w:numId w:val="1"/>
        </w:numPr>
        <w:spacing w:line="252" w:lineRule="auto"/>
        <w:rPr>
          <w:rFonts w:eastAsia="Times New Roman"/>
        </w:rPr>
      </w:pPr>
      <w:r>
        <w:rPr>
          <w:rFonts w:eastAsia="Times New Roman"/>
        </w:rPr>
        <w:t>All paperwork required to be completed by the parent/young person in advance of the programme delivery</w:t>
      </w:r>
    </w:p>
    <w:p w14:paraId="29DDEFA1" w14:textId="77777777" w:rsidR="0010260E" w:rsidRDefault="0010260E" w:rsidP="0010260E">
      <w:pPr>
        <w:pStyle w:val="ListParagraph"/>
        <w:numPr>
          <w:ilvl w:val="0"/>
          <w:numId w:val="1"/>
        </w:numPr>
        <w:spacing w:line="252" w:lineRule="auto"/>
        <w:rPr>
          <w:rFonts w:eastAsia="Times New Roman"/>
        </w:rPr>
      </w:pPr>
      <w:r>
        <w:rPr>
          <w:rFonts w:eastAsia="Times New Roman"/>
        </w:rPr>
        <w:t>All resources required for the programme which will be sent to young people, either by e-mail or hard copy</w:t>
      </w:r>
    </w:p>
    <w:p w14:paraId="423EAFCE" w14:textId="6E4C9039" w:rsidR="0010260E" w:rsidRDefault="00A92A0D" w:rsidP="0010260E">
      <w:r>
        <w:t>You will need to provide:</w:t>
      </w:r>
    </w:p>
    <w:p w14:paraId="79EB5423" w14:textId="77777777" w:rsidR="0010260E" w:rsidRDefault="0010260E" w:rsidP="0010260E">
      <w:pPr>
        <w:pStyle w:val="ListParagraph"/>
        <w:numPr>
          <w:ilvl w:val="0"/>
          <w:numId w:val="2"/>
        </w:numPr>
        <w:spacing w:line="252" w:lineRule="auto"/>
        <w:rPr>
          <w:rFonts w:eastAsia="Times New Roman"/>
        </w:rPr>
      </w:pPr>
      <w:r>
        <w:rPr>
          <w:rFonts w:eastAsia="Times New Roman"/>
        </w:rPr>
        <w:t>A group of up to 8 young people who you feel will benefit from the course and are willing/able to participate</w:t>
      </w:r>
    </w:p>
    <w:p w14:paraId="5407CEE8" w14:textId="77777777" w:rsidR="0010260E" w:rsidRDefault="0010260E" w:rsidP="0010260E">
      <w:pPr>
        <w:pStyle w:val="ListParagraph"/>
        <w:numPr>
          <w:ilvl w:val="0"/>
          <w:numId w:val="2"/>
        </w:numPr>
        <w:spacing w:line="252" w:lineRule="auto"/>
        <w:rPr>
          <w:rFonts w:eastAsia="Times New Roman"/>
        </w:rPr>
      </w:pPr>
      <w:r>
        <w:rPr>
          <w:rFonts w:eastAsia="Times New Roman"/>
        </w:rPr>
        <w:lastRenderedPageBreak/>
        <w:t>Microsoft Teams will be used for communicating with the young people from your school if they are currently at home</w:t>
      </w:r>
    </w:p>
    <w:p w14:paraId="4A996E6D" w14:textId="77777777" w:rsidR="0010260E" w:rsidRDefault="0010260E" w:rsidP="0010260E">
      <w:pPr>
        <w:pStyle w:val="ListParagraph"/>
        <w:numPr>
          <w:ilvl w:val="0"/>
          <w:numId w:val="2"/>
        </w:numPr>
        <w:spacing w:line="252" w:lineRule="auto"/>
        <w:rPr>
          <w:rFonts w:eastAsia="Times New Roman"/>
        </w:rPr>
      </w:pPr>
      <w:r>
        <w:rPr>
          <w:rFonts w:eastAsia="Times New Roman"/>
        </w:rPr>
        <w:t xml:space="preserve">Completed paperwork and consent for all young people </w:t>
      </w:r>
    </w:p>
    <w:p w14:paraId="7B2E24C2" w14:textId="32EC456A" w:rsidR="0010260E" w:rsidRDefault="0010260E" w:rsidP="0010260E">
      <w:pPr>
        <w:pStyle w:val="ListParagraph"/>
        <w:numPr>
          <w:ilvl w:val="0"/>
          <w:numId w:val="2"/>
        </w:numPr>
        <w:spacing w:line="252" w:lineRule="auto"/>
        <w:rPr>
          <w:rFonts w:eastAsia="Times New Roman"/>
        </w:rPr>
      </w:pPr>
      <w:r>
        <w:rPr>
          <w:rFonts w:eastAsia="Times New Roman"/>
        </w:rPr>
        <w:t>A named contact who will be available if we have any safeguarding or ot</w:t>
      </w:r>
      <w:r w:rsidR="00A92A0D">
        <w:rPr>
          <w:rFonts w:eastAsia="Times New Roman"/>
        </w:rPr>
        <w:t>her concerns after the sessions</w:t>
      </w:r>
    </w:p>
    <w:p w14:paraId="34452C86" w14:textId="48A0C1AB" w:rsidR="0010260E" w:rsidRDefault="005E4CE6" w:rsidP="0010260E">
      <w:pPr>
        <w:pStyle w:val="ListParagraph"/>
        <w:numPr>
          <w:ilvl w:val="0"/>
          <w:numId w:val="2"/>
        </w:numPr>
        <w:spacing w:line="252" w:lineRule="auto"/>
        <w:rPr>
          <w:rFonts w:eastAsia="Times New Roman"/>
        </w:rPr>
      </w:pPr>
      <w:r w:rsidRPr="006310A1">
        <w:rPr>
          <w:rFonts w:ascii="Calibri" w:eastAsia="Calibri" w:hAnsi="Calibri" w:cs="Times New Roman"/>
          <w:noProof/>
          <w:sz w:val="36"/>
          <w:szCs w:val="36"/>
          <w:lang w:eastAsia="en-GB"/>
        </w:rPr>
        <w:drawing>
          <wp:anchor distT="0" distB="0" distL="114300" distR="114300" simplePos="0" relativeHeight="251663360" behindDoc="1" locked="0" layoutInCell="1" allowOverlap="1" wp14:anchorId="716C2DC3" wp14:editId="6EBBC090">
            <wp:simplePos x="0" y="0"/>
            <wp:positionH relativeFrom="column">
              <wp:posOffset>5191125</wp:posOffset>
            </wp:positionH>
            <wp:positionV relativeFrom="paragraph">
              <wp:posOffset>143510</wp:posOffset>
            </wp:positionV>
            <wp:extent cx="871220" cy="880745"/>
            <wp:effectExtent l="0" t="0" r="5080" b="0"/>
            <wp:wrapTight wrapText="bothSides">
              <wp:wrapPolygon edited="0">
                <wp:start x="0" y="0"/>
                <wp:lineTo x="0" y="21024"/>
                <wp:lineTo x="21254" y="21024"/>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20" cy="880745"/>
                    </a:xfrm>
                    <a:prstGeom prst="rect">
                      <a:avLst/>
                    </a:prstGeom>
                  </pic:spPr>
                </pic:pic>
              </a:graphicData>
            </a:graphic>
            <wp14:sizeRelH relativeFrom="page">
              <wp14:pctWidth>0</wp14:pctWidth>
            </wp14:sizeRelH>
            <wp14:sizeRelV relativeFrom="page">
              <wp14:pctHeight>0</wp14:pctHeight>
            </wp14:sizeRelV>
          </wp:anchor>
        </w:drawing>
      </w:r>
      <w:r w:rsidR="0010260E">
        <w:rPr>
          <w:rFonts w:eastAsia="Times New Roman"/>
        </w:rPr>
        <w:t>Support to the service for student engagement in the programme</w:t>
      </w:r>
    </w:p>
    <w:p w14:paraId="5CC9E8DE" w14:textId="1DCFD165" w:rsidR="0010260E" w:rsidRDefault="0010260E" w:rsidP="0010260E"/>
    <w:p w14:paraId="5592391A" w14:textId="31EAA9DD" w:rsidR="006310A1" w:rsidRPr="006310A1" w:rsidRDefault="006310A1" w:rsidP="005E4CE6">
      <w:pPr>
        <w:rPr>
          <w:rFonts w:ascii="Calibri" w:eastAsia="Calibri" w:hAnsi="Calibri" w:cs="Times New Roman"/>
          <w:b/>
          <w:bCs/>
          <w:sz w:val="36"/>
          <w:szCs w:val="36"/>
          <w:u w:val="single"/>
        </w:rPr>
      </w:pPr>
      <w:r w:rsidRPr="006310A1">
        <w:rPr>
          <w:rFonts w:ascii="Arial" w:eastAsia="Calibri" w:hAnsi="Arial" w:cs="Arial"/>
          <w:b/>
          <w:bCs/>
          <w:i/>
          <w:iCs/>
          <w:color w:val="980483"/>
          <w:sz w:val="36"/>
          <w:szCs w:val="36"/>
          <w:shd w:val="clear" w:color="auto" w:fill="FFFFFF"/>
        </w:rPr>
        <w:t>C</w:t>
      </w:r>
      <w:r w:rsidRPr="006310A1">
        <w:rPr>
          <w:rFonts w:ascii="Arial" w:eastAsia="Calibri" w:hAnsi="Arial" w:cs="Arial"/>
          <w:b/>
          <w:bCs/>
          <w:i/>
          <w:iCs/>
          <w:color w:val="1F497D"/>
          <w:sz w:val="36"/>
          <w:szCs w:val="36"/>
          <w:shd w:val="clear" w:color="auto" w:fill="FFFFFF"/>
        </w:rPr>
        <w:t>hanging </w:t>
      </w:r>
      <w:r w:rsidRPr="006310A1">
        <w:rPr>
          <w:rFonts w:ascii="Arial" w:eastAsia="Calibri" w:hAnsi="Arial" w:cs="Arial"/>
          <w:b/>
          <w:bCs/>
          <w:i/>
          <w:iCs/>
          <w:color w:val="980483"/>
          <w:sz w:val="36"/>
          <w:szCs w:val="36"/>
          <w:shd w:val="clear" w:color="auto" w:fill="FFFFFF"/>
        </w:rPr>
        <w:t>L</w:t>
      </w:r>
      <w:r w:rsidRPr="006310A1">
        <w:rPr>
          <w:rFonts w:ascii="Arial" w:eastAsia="Calibri" w:hAnsi="Arial" w:cs="Arial"/>
          <w:b/>
          <w:bCs/>
          <w:i/>
          <w:iCs/>
          <w:color w:val="1F497D"/>
          <w:sz w:val="36"/>
          <w:szCs w:val="36"/>
          <w:shd w:val="clear" w:color="auto" w:fill="FFFFFF"/>
        </w:rPr>
        <w:t>ives</w:t>
      </w:r>
    </w:p>
    <w:p w14:paraId="572BE583" w14:textId="633D8005" w:rsidR="0086464E" w:rsidRPr="0086464E" w:rsidRDefault="006310A1" w:rsidP="0086464E">
      <w:pPr>
        <w:rPr>
          <w:rFonts w:eastAsia="Calibri" w:cstheme="minorHAnsi"/>
          <w:b/>
          <w:bCs/>
          <w:color w:val="000000"/>
          <w:u w:val="single"/>
        </w:rPr>
      </w:pPr>
      <w:r w:rsidRPr="0086464E">
        <w:rPr>
          <w:rFonts w:eastAsia="Calibri" w:cstheme="minorHAnsi"/>
          <w:b/>
          <w:bCs/>
          <w:u w:val="single"/>
        </w:rPr>
        <w:t xml:space="preserve">Referral Criteria </w:t>
      </w:r>
      <w:r w:rsidRPr="0086464E">
        <w:rPr>
          <w:rFonts w:eastAsia="Calibri" w:cstheme="minorHAnsi"/>
          <w:b/>
          <w:bCs/>
          <w:color w:val="000000"/>
          <w:u w:val="single"/>
        </w:rPr>
        <w:t>for Mental Health Support Teams</w:t>
      </w:r>
      <w:r w:rsidR="0086464E" w:rsidRPr="0086464E">
        <w:rPr>
          <w:rFonts w:eastAsia="Calibri" w:cstheme="minorHAnsi"/>
          <w:b/>
          <w:bCs/>
          <w:color w:val="000000"/>
          <w:u w:val="single"/>
        </w:rPr>
        <w:t xml:space="preserve"> d</w:t>
      </w:r>
      <w:r w:rsidR="0083231A" w:rsidRPr="0086464E">
        <w:rPr>
          <w:rFonts w:eastAsia="Calibri" w:cstheme="minorHAnsi"/>
          <w:b/>
          <w:bCs/>
          <w:color w:val="000000"/>
          <w:u w:val="single"/>
        </w:rPr>
        <w:t>uring school closures</w:t>
      </w:r>
    </w:p>
    <w:p w14:paraId="61FF38A5" w14:textId="15422A30" w:rsidR="006310A1" w:rsidRPr="0023504D" w:rsidRDefault="006232E5" w:rsidP="006310A1">
      <w:r>
        <w:t>Changing Lives is a new service offering</w:t>
      </w:r>
      <w:r w:rsidR="006310A1" w:rsidRPr="0023504D">
        <w:rPr>
          <w:color w:val="000000" w:themeColor="text1"/>
        </w:rPr>
        <w:t xml:space="preserve"> Mental Health Support</w:t>
      </w:r>
      <w:r>
        <w:rPr>
          <w:color w:val="000000" w:themeColor="text1"/>
        </w:rPr>
        <w:t xml:space="preserve"> through</w:t>
      </w:r>
      <w:r w:rsidR="006310A1" w:rsidRPr="0023504D">
        <w:t xml:space="preserve"> brief evidence-based</w:t>
      </w:r>
      <w:r>
        <w:t xml:space="preserve"> psychological</w:t>
      </w:r>
      <w:r w:rsidR="006310A1" w:rsidRPr="0023504D">
        <w:t xml:space="preserve"> interventions</w:t>
      </w:r>
      <w:r w:rsidR="0083231A">
        <w:t>,</w:t>
      </w:r>
      <w:r w:rsidR="006310A1" w:rsidRPr="0023504D">
        <w:t xml:space="preserve"> based on the principles of cognitive behavioural therapy (CBT). The service is available across Derbyshire and Derby City </w:t>
      </w:r>
      <w:r w:rsidR="0083231A">
        <w:t>during the current school closures.</w:t>
      </w:r>
    </w:p>
    <w:p w14:paraId="172D0ACE" w14:textId="77777777" w:rsidR="006310A1" w:rsidRPr="000D1A26" w:rsidRDefault="006310A1" w:rsidP="006310A1">
      <w:r w:rsidRPr="000D1A26">
        <w:t>It will then revert to only accepting referrals from the Centres of Excellence and associated schools which form part of the project.</w:t>
      </w:r>
    </w:p>
    <w:p w14:paraId="360433CA" w14:textId="4D80499F" w:rsidR="006310A1" w:rsidRPr="0023504D" w:rsidRDefault="006310A1" w:rsidP="006310A1">
      <w:pPr>
        <w:rPr>
          <w:color w:val="000000" w:themeColor="text1"/>
        </w:rPr>
      </w:pPr>
      <w:r w:rsidRPr="0023504D">
        <w:t xml:space="preserve"> </w:t>
      </w:r>
      <w:r w:rsidR="00A92A0D">
        <w:rPr>
          <w:color w:val="000000" w:themeColor="text1"/>
        </w:rPr>
        <w:t>The Child/ Y</w:t>
      </w:r>
      <w:r w:rsidRPr="0023504D">
        <w:rPr>
          <w:color w:val="000000" w:themeColor="text1"/>
        </w:rPr>
        <w:t>oung person must:</w:t>
      </w:r>
    </w:p>
    <w:p w14:paraId="5A4393A3" w14:textId="306A0F88" w:rsidR="006310A1" w:rsidRPr="0023504D" w:rsidRDefault="006310A1" w:rsidP="006310A1">
      <w:pPr>
        <w:pStyle w:val="ListParagraph"/>
        <w:numPr>
          <w:ilvl w:val="0"/>
          <w:numId w:val="3"/>
        </w:numPr>
        <w:rPr>
          <w:color w:val="000000" w:themeColor="text1"/>
        </w:rPr>
      </w:pPr>
      <w:r w:rsidRPr="0023504D">
        <w:rPr>
          <w:color w:val="000000" w:themeColor="text1"/>
        </w:rPr>
        <w:t>Be 0-25 years (Over 18 only where the young person has SEND needs or is a care leaver)</w:t>
      </w:r>
    </w:p>
    <w:p w14:paraId="6D83CA73" w14:textId="7CF0794A" w:rsidR="006310A1" w:rsidRPr="0023504D" w:rsidRDefault="006310A1" w:rsidP="006310A1">
      <w:pPr>
        <w:pStyle w:val="ListParagraph"/>
        <w:numPr>
          <w:ilvl w:val="0"/>
          <w:numId w:val="4"/>
        </w:numPr>
        <w:shd w:val="clear" w:color="auto" w:fill="FFFFFF"/>
        <w:spacing w:after="0" w:line="240" w:lineRule="auto"/>
        <w:contextualSpacing w:val="0"/>
        <w:rPr>
          <w:rFonts w:ascii="Calibri" w:eastAsia="Times New Roman" w:hAnsi="Calibri" w:cs="Calibri"/>
          <w:color w:val="000000"/>
          <w:lang w:eastAsia="en-GB"/>
        </w:rPr>
      </w:pPr>
      <w:r w:rsidRPr="0023504D">
        <w:t>Not meet the threshold for CAMHS support</w:t>
      </w:r>
    </w:p>
    <w:p w14:paraId="73FA8FBE" w14:textId="3AD79EB6" w:rsidR="006310A1" w:rsidRPr="0023504D" w:rsidRDefault="006310A1" w:rsidP="006310A1">
      <w:pPr>
        <w:pStyle w:val="ListParagraph"/>
        <w:numPr>
          <w:ilvl w:val="0"/>
          <w:numId w:val="4"/>
        </w:numPr>
        <w:shd w:val="clear" w:color="auto" w:fill="FFFFFF"/>
        <w:spacing w:after="0" w:line="240" w:lineRule="auto"/>
        <w:contextualSpacing w:val="0"/>
        <w:rPr>
          <w:rFonts w:ascii="Calibri" w:eastAsia="Times New Roman" w:hAnsi="Calibri" w:cs="Calibri"/>
          <w:color w:val="000000"/>
          <w:lang w:eastAsia="en-GB"/>
        </w:rPr>
      </w:pPr>
      <w:r w:rsidRPr="0023504D">
        <w:t>Not be persistently or severely self-harming or actively suicidal</w:t>
      </w:r>
    </w:p>
    <w:p w14:paraId="6E695080" w14:textId="77777777" w:rsidR="006310A1" w:rsidRPr="0023504D" w:rsidRDefault="006310A1" w:rsidP="006310A1">
      <w:pPr>
        <w:shd w:val="clear" w:color="auto" w:fill="FFFFFF"/>
        <w:spacing w:after="0" w:line="240" w:lineRule="auto"/>
        <w:ind w:left="720"/>
      </w:pPr>
    </w:p>
    <w:p w14:paraId="0E95C765" w14:textId="77777777" w:rsidR="00A92A0D" w:rsidRDefault="006310A1" w:rsidP="006310A1">
      <w:r w:rsidRPr="0023504D">
        <w:t>The Child/ Young person will be experiencing:</w:t>
      </w:r>
    </w:p>
    <w:p w14:paraId="5B052CD0" w14:textId="1C1DA3F9" w:rsidR="006310A1" w:rsidRPr="0023504D" w:rsidRDefault="00A92A0D" w:rsidP="00A92A0D">
      <w:pPr>
        <w:pStyle w:val="ListParagraph"/>
        <w:numPr>
          <w:ilvl w:val="0"/>
          <w:numId w:val="3"/>
        </w:numPr>
      </w:pPr>
      <w:r>
        <w:t>Mild to moderate symptoms of anxiety</w:t>
      </w:r>
      <w:r w:rsidR="006310A1" w:rsidRPr="0023504D">
        <w:rPr>
          <w:noProof/>
        </w:rPr>
        <w:t xml:space="preserve"> </w:t>
      </w:r>
    </w:p>
    <w:p w14:paraId="70950778" w14:textId="79ABFD07" w:rsidR="006310A1" w:rsidRPr="0023504D" w:rsidRDefault="006310A1" w:rsidP="006310A1">
      <w:pPr>
        <w:pStyle w:val="ListParagraph"/>
        <w:numPr>
          <w:ilvl w:val="0"/>
          <w:numId w:val="3"/>
        </w:numPr>
      </w:pPr>
      <w:r w:rsidRPr="0023504D">
        <w:t>S</w:t>
      </w:r>
      <w:r w:rsidR="00A92A0D">
        <w:t>imple p</w:t>
      </w:r>
      <w:r w:rsidRPr="0023504D">
        <w:t xml:space="preserve">hobias  </w:t>
      </w:r>
    </w:p>
    <w:p w14:paraId="204C739E" w14:textId="2BB00C27" w:rsidR="006310A1" w:rsidRPr="0023504D" w:rsidRDefault="00A92A0D" w:rsidP="006310A1">
      <w:pPr>
        <w:pStyle w:val="ListParagraph"/>
        <w:numPr>
          <w:ilvl w:val="0"/>
          <w:numId w:val="3"/>
        </w:numPr>
      </w:pPr>
      <w:r>
        <w:t>Social/ General/ S</w:t>
      </w:r>
      <w:r w:rsidR="006310A1" w:rsidRPr="0023504D">
        <w:t>eparation/ Health Anxiety</w:t>
      </w:r>
    </w:p>
    <w:p w14:paraId="2FFC32F7" w14:textId="77777777" w:rsidR="006310A1" w:rsidRPr="0023504D" w:rsidRDefault="006310A1" w:rsidP="006310A1">
      <w:pPr>
        <w:pStyle w:val="ListParagraph"/>
        <w:numPr>
          <w:ilvl w:val="0"/>
          <w:numId w:val="3"/>
        </w:numPr>
      </w:pPr>
      <w:r w:rsidRPr="0023504D">
        <w:t>Panic</w:t>
      </w:r>
    </w:p>
    <w:p w14:paraId="793BFAE7" w14:textId="77777777" w:rsidR="006310A1" w:rsidRPr="0023504D" w:rsidRDefault="006310A1" w:rsidP="006310A1">
      <w:pPr>
        <w:pStyle w:val="ListParagraph"/>
        <w:numPr>
          <w:ilvl w:val="0"/>
          <w:numId w:val="3"/>
        </w:numPr>
      </w:pPr>
      <w:r w:rsidRPr="0023504D">
        <w:t>Worry/ stress</w:t>
      </w:r>
    </w:p>
    <w:p w14:paraId="0D157392" w14:textId="77777777" w:rsidR="006310A1" w:rsidRPr="0023504D" w:rsidRDefault="006310A1" w:rsidP="006310A1">
      <w:pPr>
        <w:pStyle w:val="ListParagraph"/>
        <w:numPr>
          <w:ilvl w:val="0"/>
          <w:numId w:val="3"/>
        </w:numPr>
      </w:pPr>
      <w:r w:rsidRPr="0023504D">
        <w:t xml:space="preserve">OCD (in some cases) </w:t>
      </w:r>
    </w:p>
    <w:p w14:paraId="4663468F" w14:textId="77777777" w:rsidR="00A92A0D" w:rsidRDefault="00A92A0D" w:rsidP="006310A1">
      <w:pPr>
        <w:pStyle w:val="ListParagraph"/>
        <w:numPr>
          <w:ilvl w:val="0"/>
          <w:numId w:val="3"/>
        </w:numPr>
      </w:pPr>
      <w:r>
        <w:t>Change/ A</w:t>
      </w:r>
      <w:r w:rsidR="006310A1" w:rsidRPr="0023504D">
        <w:t>djustment difficulties</w:t>
      </w:r>
    </w:p>
    <w:p w14:paraId="023B5F0F" w14:textId="253F9BFA" w:rsidR="006310A1" w:rsidRPr="0023504D" w:rsidRDefault="006310A1" w:rsidP="006310A1">
      <w:pPr>
        <w:pStyle w:val="ListParagraph"/>
        <w:numPr>
          <w:ilvl w:val="0"/>
          <w:numId w:val="3"/>
        </w:numPr>
      </w:pPr>
      <w:r w:rsidRPr="0023504D">
        <w:t>Experiencing mild t</w:t>
      </w:r>
      <w:r w:rsidR="00A92A0D">
        <w:t>o moderate symptoms of low mood</w:t>
      </w:r>
    </w:p>
    <w:p w14:paraId="3ABA776D" w14:textId="77777777" w:rsidR="006310A1" w:rsidRPr="0023504D" w:rsidRDefault="006310A1" w:rsidP="006310A1">
      <w:pPr>
        <w:pStyle w:val="ListParagraph"/>
        <w:numPr>
          <w:ilvl w:val="0"/>
          <w:numId w:val="5"/>
        </w:numPr>
      </w:pPr>
      <w:r w:rsidRPr="0023504D">
        <w:t>Physical symptoms including poor sleep and appetite</w:t>
      </w:r>
    </w:p>
    <w:p w14:paraId="1E845430" w14:textId="77777777" w:rsidR="006310A1" w:rsidRPr="0023504D" w:rsidRDefault="006310A1" w:rsidP="006310A1">
      <w:pPr>
        <w:pStyle w:val="ListParagraph"/>
        <w:numPr>
          <w:ilvl w:val="0"/>
          <w:numId w:val="5"/>
        </w:numPr>
      </w:pPr>
      <w:r w:rsidRPr="0023504D">
        <w:t>Cognitive symptoms including negative thoughts about self/others/world</w:t>
      </w:r>
    </w:p>
    <w:p w14:paraId="559E79C5" w14:textId="77777777" w:rsidR="006310A1" w:rsidRPr="0023504D" w:rsidRDefault="006310A1" w:rsidP="006310A1">
      <w:pPr>
        <w:pStyle w:val="ListParagraph"/>
        <w:numPr>
          <w:ilvl w:val="0"/>
          <w:numId w:val="5"/>
        </w:numPr>
      </w:pPr>
      <w:r w:rsidRPr="0023504D">
        <w:t>Anger/ irritability</w:t>
      </w:r>
    </w:p>
    <w:p w14:paraId="3BB26D95" w14:textId="77777777" w:rsidR="006310A1" w:rsidRPr="0023504D" w:rsidRDefault="006310A1" w:rsidP="006310A1">
      <w:pPr>
        <w:pStyle w:val="ListParagraph"/>
        <w:numPr>
          <w:ilvl w:val="0"/>
          <w:numId w:val="5"/>
        </w:numPr>
      </w:pPr>
      <w:r w:rsidRPr="0023504D">
        <w:t>Interpersonal difficulties</w:t>
      </w:r>
    </w:p>
    <w:p w14:paraId="4722C000" w14:textId="77777777" w:rsidR="006310A1" w:rsidRPr="0023504D" w:rsidRDefault="006310A1" w:rsidP="006310A1">
      <w:pPr>
        <w:pStyle w:val="ListParagraph"/>
        <w:numPr>
          <w:ilvl w:val="0"/>
          <w:numId w:val="5"/>
        </w:numPr>
      </w:pPr>
      <w:r w:rsidRPr="0023504D">
        <w:t>Loss</w:t>
      </w:r>
    </w:p>
    <w:p w14:paraId="1B2C95CC" w14:textId="77777777" w:rsidR="006310A1" w:rsidRPr="0023504D" w:rsidRDefault="006310A1" w:rsidP="006310A1">
      <w:r w:rsidRPr="0023504D">
        <w:t>Support available to others:</w:t>
      </w:r>
    </w:p>
    <w:p w14:paraId="187B65C3" w14:textId="77777777" w:rsidR="006310A1" w:rsidRPr="0023504D" w:rsidRDefault="006310A1" w:rsidP="006310A1">
      <w:pPr>
        <w:pStyle w:val="ListParagraph"/>
        <w:numPr>
          <w:ilvl w:val="0"/>
          <w:numId w:val="6"/>
        </w:numPr>
      </w:pPr>
      <w:r w:rsidRPr="0023504D">
        <w:t>Brief parenting support for behavioural difficulties</w:t>
      </w:r>
    </w:p>
    <w:p w14:paraId="2A15FA4D" w14:textId="3E8FCAFA" w:rsidR="006310A1" w:rsidRDefault="006232E5" w:rsidP="0083231A">
      <w:pPr>
        <w:pStyle w:val="ListParagraph"/>
        <w:numPr>
          <w:ilvl w:val="0"/>
          <w:numId w:val="6"/>
        </w:numPr>
      </w:pPr>
      <w:r>
        <w:t xml:space="preserve">Supporting </w:t>
      </w:r>
      <w:r w:rsidR="006310A1" w:rsidRPr="0023504D">
        <w:t>parent</w:t>
      </w:r>
      <w:r w:rsidR="0083231A">
        <w:t xml:space="preserve"> </w:t>
      </w:r>
      <w:r>
        <w:t>lead interventions for younger children</w:t>
      </w:r>
    </w:p>
    <w:p w14:paraId="4666495D" w14:textId="6F3E04D7" w:rsidR="006232E5" w:rsidRDefault="006232E5" w:rsidP="006232E5">
      <w:pPr>
        <w:pStyle w:val="ListParagraph"/>
        <w:numPr>
          <w:ilvl w:val="0"/>
          <w:numId w:val="6"/>
        </w:numPr>
      </w:pPr>
      <w:r>
        <w:t>Dedicated support line for School staff Mondays and Tuesdays</w:t>
      </w:r>
      <w:r w:rsidR="0083231A">
        <w:t xml:space="preserve"> only</w:t>
      </w:r>
    </w:p>
    <w:p w14:paraId="729F7145" w14:textId="77777777" w:rsidR="0083231A" w:rsidRPr="0023504D" w:rsidRDefault="0083231A" w:rsidP="0083231A">
      <w:pPr>
        <w:pStyle w:val="ListParagraph"/>
      </w:pPr>
    </w:p>
    <w:p w14:paraId="6E96D396" w14:textId="77777777" w:rsidR="000D1A26" w:rsidRDefault="006310A1" w:rsidP="006310A1">
      <w:pPr>
        <w:rPr>
          <w:b/>
          <w:bCs/>
          <w:sz w:val="24"/>
          <w:szCs w:val="24"/>
        </w:rPr>
      </w:pPr>
      <w:r w:rsidRPr="00113298">
        <w:rPr>
          <w:b/>
          <w:bCs/>
          <w:sz w:val="24"/>
          <w:szCs w:val="24"/>
        </w:rPr>
        <w:t>Contact</w:t>
      </w:r>
      <w:r w:rsidR="0083231A">
        <w:rPr>
          <w:b/>
          <w:bCs/>
          <w:sz w:val="24"/>
          <w:szCs w:val="24"/>
        </w:rPr>
        <w:t xml:space="preserve"> us for more information:</w:t>
      </w:r>
      <w:r w:rsidR="0083231A" w:rsidRPr="0083231A">
        <w:rPr>
          <w:b/>
          <w:bCs/>
          <w:sz w:val="24"/>
          <w:szCs w:val="24"/>
        </w:rPr>
        <w:t xml:space="preserve"> </w:t>
      </w:r>
    </w:p>
    <w:p w14:paraId="7CB80659" w14:textId="7C158293" w:rsidR="0083231A" w:rsidRDefault="0083231A" w:rsidP="006310A1">
      <w:pPr>
        <w:rPr>
          <w:bCs/>
          <w:sz w:val="24"/>
          <w:szCs w:val="24"/>
        </w:rPr>
      </w:pPr>
      <w:r w:rsidRPr="00A92A0D">
        <w:rPr>
          <w:bCs/>
          <w:sz w:val="24"/>
          <w:szCs w:val="24"/>
        </w:rPr>
        <w:lastRenderedPageBreak/>
        <w:t>General enquiries:</w:t>
      </w:r>
      <w:r w:rsidR="00730343" w:rsidRPr="00A92A0D">
        <w:rPr>
          <w:bCs/>
          <w:sz w:val="24"/>
          <w:szCs w:val="24"/>
        </w:rPr>
        <w:t xml:space="preserve"> </w:t>
      </w:r>
      <w:hyperlink r:id="rId17" w:history="1">
        <w:r w:rsidR="00A92A0D" w:rsidRPr="007865E0">
          <w:rPr>
            <w:rStyle w:val="Hyperlink"/>
            <w:bCs/>
            <w:sz w:val="24"/>
            <w:szCs w:val="24"/>
          </w:rPr>
          <w:t>helen.skinner10@nhs.net</w:t>
        </w:r>
      </w:hyperlink>
    </w:p>
    <w:p w14:paraId="603F4C9E" w14:textId="1DAC3FAB" w:rsidR="00A92A0D" w:rsidRDefault="006310A1" w:rsidP="006310A1">
      <w:pPr>
        <w:rPr>
          <w:bCs/>
          <w:sz w:val="24"/>
          <w:szCs w:val="24"/>
        </w:rPr>
      </w:pPr>
      <w:r w:rsidRPr="00A92A0D">
        <w:rPr>
          <w:bCs/>
          <w:sz w:val="24"/>
          <w:szCs w:val="24"/>
        </w:rPr>
        <w:t>High Peak</w:t>
      </w:r>
      <w:r w:rsidR="009D0785" w:rsidRPr="00A92A0D">
        <w:rPr>
          <w:bCs/>
          <w:sz w:val="24"/>
          <w:szCs w:val="24"/>
        </w:rPr>
        <w:t>,</w:t>
      </w:r>
      <w:r w:rsidRPr="00A92A0D">
        <w:rPr>
          <w:bCs/>
          <w:sz w:val="24"/>
          <w:szCs w:val="24"/>
        </w:rPr>
        <w:t xml:space="preserve"> </w:t>
      </w:r>
      <w:r w:rsidR="000B723D" w:rsidRPr="00A92A0D">
        <w:rPr>
          <w:bCs/>
          <w:sz w:val="24"/>
          <w:szCs w:val="24"/>
        </w:rPr>
        <w:t>D</w:t>
      </w:r>
      <w:r w:rsidRPr="00A92A0D">
        <w:rPr>
          <w:bCs/>
          <w:sz w:val="24"/>
          <w:szCs w:val="24"/>
        </w:rPr>
        <w:t xml:space="preserve">ales and North Derbyshire: </w:t>
      </w:r>
      <w:hyperlink r:id="rId18" w:history="1">
        <w:r w:rsidR="00A92A0D" w:rsidRPr="007865E0">
          <w:rPr>
            <w:rStyle w:val="Hyperlink"/>
            <w:bCs/>
            <w:sz w:val="24"/>
            <w:szCs w:val="24"/>
          </w:rPr>
          <w:t>emma.fox21@nhs.net</w:t>
        </w:r>
      </w:hyperlink>
    </w:p>
    <w:p w14:paraId="62766C38" w14:textId="3D619BAC" w:rsidR="0083231A" w:rsidRDefault="006310A1">
      <w:pPr>
        <w:rPr>
          <w:bCs/>
          <w:sz w:val="24"/>
          <w:szCs w:val="24"/>
        </w:rPr>
      </w:pPr>
      <w:r w:rsidRPr="00A92A0D">
        <w:rPr>
          <w:bCs/>
          <w:sz w:val="24"/>
          <w:szCs w:val="24"/>
        </w:rPr>
        <w:t xml:space="preserve">Amber Valley, Erewash, Derby City and South Derbyshire: </w:t>
      </w:r>
      <w:hyperlink r:id="rId19" w:history="1">
        <w:r w:rsidR="00A92A0D" w:rsidRPr="007865E0">
          <w:rPr>
            <w:rStyle w:val="Hyperlink"/>
            <w:bCs/>
            <w:sz w:val="24"/>
            <w:szCs w:val="24"/>
          </w:rPr>
          <w:t>vicky.vieselis1@nhs.net</w:t>
        </w:r>
      </w:hyperlink>
    </w:p>
    <w:p w14:paraId="5393AF47" w14:textId="77777777" w:rsidR="00A92A0D" w:rsidRDefault="00A92A0D">
      <w:pPr>
        <w:rPr>
          <w:bCs/>
          <w:sz w:val="24"/>
          <w:szCs w:val="24"/>
        </w:rPr>
      </w:pPr>
    </w:p>
    <w:p w14:paraId="148CF41D" w14:textId="360A1DF2" w:rsidR="002202FB" w:rsidRPr="002202FB" w:rsidRDefault="002202FB">
      <w:pPr>
        <w:rPr>
          <w:b/>
          <w:bCs/>
          <w:sz w:val="28"/>
          <w:szCs w:val="28"/>
        </w:rPr>
      </w:pPr>
      <w:r w:rsidRPr="002202FB">
        <w:rPr>
          <w:b/>
          <w:bCs/>
          <w:sz w:val="28"/>
          <w:szCs w:val="28"/>
        </w:rPr>
        <w:t>Information for Children and Young People, Parents and Professionals</w:t>
      </w:r>
    </w:p>
    <w:p w14:paraId="0C257883" w14:textId="77777777" w:rsidR="002202FB" w:rsidRPr="002202FB" w:rsidRDefault="002202FB" w:rsidP="002202FB">
      <w:pPr>
        <w:rPr>
          <w:rFonts w:cstheme="minorHAnsi"/>
        </w:rPr>
      </w:pPr>
      <w:r w:rsidRPr="002202FB">
        <w:rPr>
          <w:rFonts w:cstheme="minorHAnsi"/>
        </w:rPr>
        <w:t xml:space="preserve">If you need urgent help you can call 0300 790 0596 between the hours of 9am and midnight, seven days a week visit: </w:t>
      </w:r>
      <w:hyperlink r:id="rId20" w:history="1">
        <w:r w:rsidRPr="002202FB">
          <w:rPr>
            <w:rStyle w:val="Hyperlink"/>
            <w:rFonts w:cstheme="minorHAnsi"/>
          </w:rPr>
          <w:t>https://www.derbyshirehealthcareft.nhs.uk/getting-help/coronavirus-covid-19/mental-health-support-line</w:t>
        </w:r>
      </w:hyperlink>
      <w:r w:rsidRPr="002202FB">
        <w:rPr>
          <w:rFonts w:cstheme="minorHAnsi"/>
        </w:rPr>
        <w:t xml:space="preserve"> </w:t>
      </w:r>
      <w:r w:rsidRPr="002202FB">
        <w:rPr>
          <w:rFonts w:cstheme="minorHAnsi"/>
          <w:color w:val="1F497D"/>
        </w:rPr>
        <w:t> </w:t>
      </w:r>
      <w:r w:rsidRPr="002202FB">
        <w:rPr>
          <w:rFonts w:cstheme="minorHAnsi"/>
        </w:rPr>
        <w:t>where specialist mental health professionals will be there to help</w:t>
      </w:r>
    </w:p>
    <w:p w14:paraId="524F6767" w14:textId="77777777" w:rsidR="002202FB" w:rsidRPr="002202FB" w:rsidRDefault="002202FB" w:rsidP="002202FB">
      <w:pPr>
        <w:rPr>
          <w:rFonts w:cstheme="minorHAnsi"/>
          <w:color w:val="1F497D"/>
        </w:rPr>
      </w:pPr>
      <w:r w:rsidRPr="002202FB">
        <w:rPr>
          <w:rFonts w:cstheme="minorHAnsi"/>
          <w:b/>
          <w:bCs/>
        </w:rPr>
        <w:t>For self-help</w:t>
      </w:r>
      <w:r w:rsidRPr="002202FB">
        <w:rPr>
          <w:rFonts w:cstheme="minorHAnsi"/>
        </w:rPr>
        <w:t xml:space="preserve">, direct children, young people, their parents and carers to and local information about support available via the Derby and Derbyshire Emotional Health &amp; Wellbeing Website: </w:t>
      </w:r>
      <w:hyperlink r:id="rId21" w:history="1">
        <w:r w:rsidRPr="002202FB">
          <w:rPr>
            <w:rStyle w:val="Hyperlink"/>
            <w:rFonts w:cstheme="minorHAnsi"/>
          </w:rPr>
          <w:t>www.derbyandderbyshireemotionalhealthandwellbeing.uk</w:t>
        </w:r>
      </w:hyperlink>
    </w:p>
    <w:p w14:paraId="59D6EDD9" w14:textId="77777777" w:rsidR="005E4CE6" w:rsidRPr="00A92A0D" w:rsidRDefault="005E4CE6">
      <w:pPr>
        <w:rPr>
          <w:bCs/>
          <w:sz w:val="24"/>
          <w:szCs w:val="24"/>
        </w:rPr>
      </w:pPr>
    </w:p>
    <w:sectPr w:rsidR="005E4CE6" w:rsidRPr="00A92A0D" w:rsidSect="0010260E">
      <w:footerReference w:type="defaul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40642" w14:textId="77777777" w:rsidR="00357B4F" w:rsidRDefault="00357B4F" w:rsidP="006310A1">
      <w:pPr>
        <w:spacing w:after="0" w:line="240" w:lineRule="auto"/>
      </w:pPr>
      <w:r>
        <w:separator/>
      </w:r>
    </w:p>
  </w:endnote>
  <w:endnote w:type="continuationSeparator" w:id="0">
    <w:p w14:paraId="74AF8F03" w14:textId="77777777" w:rsidR="00357B4F" w:rsidRDefault="00357B4F" w:rsidP="0063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090A7" w14:textId="2604C271" w:rsidR="006310A1" w:rsidRPr="006310A1" w:rsidRDefault="006310A1" w:rsidP="006310A1">
    <w:pPr>
      <w:jc w:val="center"/>
      <w:rPr>
        <w:rFonts w:ascii="Calibri" w:eastAsia="Calibri" w:hAnsi="Calibri" w:cs="Times New Roman"/>
        <w:b/>
        <w:bCs/>
        <w:i/>
        <w:iCs/>
      </w:rPr>
    </w:pPr>
  </w:p>
  <w:p w14:paraId="5AFA3646" w14:textId="2F5742DE" w:rsidR="006310A1" w:rsidRPr="006310A1" w:rsidRDefault="006310A1" w:rsidP="006310A1">
    <w:pPr>
      <w:tabs>
        <w:tab w:val="center" w:pos="4513"/>
        <w:tab w:val="right" w:pos="9026"/>
      </w:tabs>
      <w:spacing w:after="0" w:line="240" w:lineRule="auto"/>
      <w:rPr>
        <w:rFonts w:ascii="Calibri" w:eastAsia="Calibri" w:hAnsi="Calibri" w:cs="Times New Roman"/>
      </w:rPr>
    </w:pPr>
    <w:r w:rsidRPr="006310A1">
      <w:rPr>
        <w:rFonts w:ascii="Calibri" w:eastAsia="Calibri" w:hAnsi="Calibri" w:cs="Times New Roman"/>
      </w:rPr>
      <w:tab/>
    </w:r>
    <w:r w:rsidRPr="006310A1">
      <w:rPr>
        <w:rFonts w:ascii="Calibri" w:eastAsia="Calibri" w:hAnsi="Calibri" w:cs="Times New Roman"/>
      </w:rPr>
      <w:tab/>
    </w:r>
  </w:p>
  <w:p w14:paraId="35C209EA" w14:textId="77777777" w:rsidR="006310A1" w:rsidRDefault="00631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74FB" w14:textId="77777777" w:rsidR="00357B4F" w:rsidRDefault="00357B4F" w:rsidP="006310A1">
      <w:pPr>
        <w:spacing w:after="0" w:line="240" w:lineRule="auto"/>
      </w:pPr>
      <w:r>
        <w:separator/>
      </w:r>
    </w:p>
  </w:footnote>
  <w:footnote w:type="continuationSeparator" w:id="0">
    <w:p w14:paraId="43EC5192" w14:textId="77777777" w:rsidR="00357B4F" w:rsidRDefault="00357B4F" w:rsidP="00631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207D"/>
    <w:multiLevelType w:val="multilevel"/>
    <w:tmpl w:val="3A9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6F39BC"/>
    <w:multiLevelType w:val="hybridMultilevel"/>
    <w:tmpl w:val="27181E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C987748"/>
    <w:multiLevelType w:val="hybridMultilevel"/>
    <w:tmpl w:val="30C6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E7733"/>
    <w:multiLevelType w:val="hybridMultilevel"/>
    <w:tmpl w:val="CB66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5B5A24"/>
    <w:multiLevelType w:val="hybridMultilevel"/>
    <w:tmpl w:val="3D2A03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593C117C"/>
    <w:multiLevelType w:val="hybridMultilevel"/>
    <w:tmpl w:val="E032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0E"/>
    <w:rsid w:val="000B723D"/>
    <w:rsid w:val="000D1A26"/>
    <w:rsid w:val="0010260E"/>
    <w:rsid w:val="001D386A"/>
    <w:rsid w:val="001E78E5"/>
    <w:rsid w:val="001F49F7"/>
    <w:rsid w:val="002202FB"/>
    <w:rsid w:val="00242074"/>
    <w:rsid w:val="0028515E"/>
    <w:rsid w:val="0031719B"/>
    <w:rsid w:val="00323897"/>
    <w:rsid w:val="00357B4F"/>
    <w:rsid w:val="003A085D"/>
    <w:rsid w:val="003F0A26"/>
    <w:rsid w:val="00402B2A"/>
    <w:rsid w:val="005E4CE6"/>
    <w:rsid w:val="006232E5"/>
    <w:rsid w:val="006310A1"/>
    <w:rsid w:val="00730343"/>
    <w:rsid w:val="007B48A9"/>
    <w:rsid w:val="00805BC0"/>
    <w:rsid w:val="0083231A"/>
    <w:rsid w:val="0086464E"/>
    <w:rsid w:val="009D0785"/>
    <w:rsid w:val="00A92A0D"/>
    <w:rsid w:val="00A968DE"/>
    <w:rsid w:val="00AA2E92"/>
    <w:rsid w:val="00B30064"/>
    <w:rsid w:val="00B9285B"/>
    <w:rsid w:val="00C62764"/>
    <w:rsid w:val="00CE32D2"/>
    <w:rsid w:val="00DF0984"/>
    <w:rsid w:val="00FB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60E"/>
    <w:pPr>
      <w:ind w:left="720"/>
      <w:contextualSpacing/>
    </w:pPr>
  </w:style>
  <w:style w:type="paragraph" w:styleId="NormalWeb">
    <w:name w:val="Normal (Web)"/>
    <w:basedOn w:val="Normal"/>
    <w:uiPriority w:val="99"/>
    <w:semiHidden/>
    <w:unhideWhenUsed/>
    <w:rsid w:val="0010260E"/>
    <w:pPr>
      <w:spacing w:after="150" w:line="360" w:lineRule="atLeast"/>
    </w:pPr>
    <w:rPr>
      <w:rFonts w:ascii="Times New Roman" w:eastAsia="Times New Roman" w:hAnsi="Times New Roman" w:cs="Times New Roman"/>
      <w:color w:val="7F7C71"/>
      <w:sz w:val="24"/>
      <w:szCs w:val="24"/>
      <w:lang w:eastAsia="en-GB"/>
    </w:rPr>
  </w:style>
  <w:style w:type="character" w:styleId="Hyperlink">
    <w:name w:val="Hyperlink"/>
    <w:basedOn w:val="DefaultParagraphFont"/>
    <w:uiPriority w:val="99"/>
    <w:unhideWhenUsed/>
    <w:rsid w:val="0010260E"/>
    <w:rPr>
      <w:color w:val="0563C1" w:themeColor="hyperlink"/>
      <w:u w:val="single"/>
    </w:rPr>
  </w:style>
  <w:style w:type="paragraph" w:styleId="Header">
    <w:name w:val="header"/>
    <w:basedOn w:val="Normal"/>
    <w:link w:val="HeaderChar"/>
    <w:uiPriority w:val="99"/>
    <w:unhideWhenUsed/>
    <w:rsid w:val="0063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0A1"/>
  </w:style>
  <w:style w:type="paragraph" w:styleId="Footer">
    <w:name w:val="footer"/>
    <w:basedOn w:val="Normal"/>
    <w:link w:val="FooterChar"/>
    <w:uiPriority w:val="99"/>
    <w:unhideWhenUsed/>
    <w:rsid w:val="0063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0A1"/>
  </w:style>
  <w:style w:type="character" w:styleId="FollowedHyperlink">
    <w:name w:val="FollowedHyperlink"/>
    <w:basedOn w:val="DefaultParagraphFont"/>
    <w:uiPriority w:val="99"/>
    <w:semiHidden/>
    <w:unhideWhenUsed/>
    <w:rsid w:val="002851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60E"/>
    <w:pPr>
      <w:ind w:left="720"/>
      <w:contextualSpacing/>
    </w:pPr>
  </w:style>
  <w:style w:type="paragraph" w:styleId="NormalWeb">
    <w:name w:val="Normal (Web)"/>
    <w:basedOn w:val="Normal"/>
    <w:uiPriority w:val="99"/>
    <w:semiHidden/>
    <w:unhideWhenUsed/>
    <w:rsid w:val="0010260E"/>
    <w:pPr>
      <w:spacing w:after="150" w:line="360" w:lineRule="atLeast"/>
    </w:pPr>
    <w:rPr>
      <w:rFonts w:ascii="Times New Roman" w:eastAsia="Times New Roman" w:hAnsi="Times New Roman" w:cs="Times New Roman"/>
      <w:color w:val="7F7C71"/>
      <w:sz w:val="24"/>
      <w:szCs w:val="24"/>
      <w:lang w:eastAsia="en-GB"/>
    </w:rPr>
  </w:style>
  <w:style w:type="character" w:styleId="Hyperlink">
    <w:name w:val="Hyperlink"/>
    <w:basedOn w:val="DefaultParagraphFont"/>
    <w:uiPriority w:val="99"/>
    <w:unhideWhenUsed/>
    <w:rsid w:val="0010260E"/>
    <w:rPr>
      <w:color w:val="0563C1" w:themeColor="hyperlink"/>
      <w:u w:val="single"/>
    </w:rPr>
  </w:style>
  <w:style w:type="paragraph" w:styleId="Header">
    <w:name w:val="header"/>
    <w:basedOn w:val="Normal"/>
    <w:link w:val="HeaderChar"/>
    <w:uiPriority w:val="99"/>
    <w:unhideWhenUsed/>
    <w:rsid w:val="0063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0A1"/>
  </w:style>
  <w:style w:type="paragraph" w:styleId="Footer">
    <w:name w:val="footer"/>
    <w:basedOn w:val="Normal"/>
    <w:link w:val="FooterChar"/>
    <w:uiPriority w:val="99"/>
    <w:unhideWhenUsed/>
    <w:rsid w:val="0063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0A1"/>
  </w:style>
  <w:style w:type="character" w:styleId="FollowedHyperlink">
    <w:name w:val="FollowedHyperlink"/>
    <w:basedOn w:val="DefaultParagraphFont"/>
    <w:uiPriority w:val="99"/>
    <w:semiHidden/>
    <w:unhideWhenUsed/>
    <w:rsid w:val="00285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emma.fox21@nhs.net" TargetMode="External"/><Relationship Id="rId3" Type="http://schemas.openxmlformats.org/officeDocument/2006/relationships/customXml" Target="../customXml/item3.xml"/><Relationship Id="rId21" Type="http://schemas.openxmlformats.org/officeDocument/2006/relationships/hyperlink" Target="http://www.derbyandderbyshireemotionalhealthandwellbeing.uk" TargetMode="External"/><Relationship Id="rId7" Type="http://schemas.microsoft.com/office/2007/relationships/stylesWithEffects" Target="stylesWithEffects.xml"/><Relationship Id="rId12" Type="http://schemas.openxmlformats.org/officeDocument/2006/relationships/hyperlink" Target="https://forms.office.com/FormsPro/Pages/ResponsePage.aspx?id=91QOEyEIakuiT4Z2HWniwuQEqMmt3PJHptnhTj-WC-xUNzMwWVhZMU5GVkg1MVg1TjhHUDk0UjA2Ny4u&amp;vt=130e54f7-0821-4b6a-a24f-86761d69e2c2_78a72f00-0cf3-434a-ac44-d9b7527ce17c_Hash7_zRkoAuh72nL5Cdvd4%2BxXSbJ%2BQ7KAK3SUZTgxMKADZNo%3D" TargetMode="External"/><Relationship Id="rId17" Type="http://schemas.openxmlformats.org/officeDocument/2006/relationships/hyperlink" Target="mailto:helen.skinner10@nhs.ne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erbyshirehealthcareft.nhs.uk/getting-help/coronavirus-covid-19/mental-health-support-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roline.Stodart@actionforchildren.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vicky.vieselis1@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7.png@01D61722.8BD7A2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E41C3A30CB4489C0E908D4237D3C3" ma:contentTypeVersion="12" ma:contentTypeDescription="Create a new document." ma:contentTypeScope="" ma:versionID="98e2f7eba13d930797deb645d439f9bd">
  <xsd:schema xmlns:xsd="http://www.w3.org/2001/XMLSchema" xmlns:xs="http://www.w3.org/2001/XMLSchema" xmlns:p="http://schemas.microsoft.com/office/2006/metadata/properties" xmlns:ns3="0c7aff93-e6f0-4089-9e62-34ea8aba6ea6" xmlns:ns4="28a6ab6b-e852-4340-80af-83cbe72028d2" targetNamespace="http://schemas.microsoft.com/office/2006/metadata/properties" ma:root="true" ma:fieldsID="cef88a0c00144a3dc8b5c3b53f8c98e5" ns3:_="" ns4:_="">
    <xsd:import namespace="0c7aff93-e6f0-4089-9e62-34ea8aba6ea6"/>
    <xsd:import namespace="28a6ab6b-e852-4340-80af-83cbe72028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aff93-e6f0-4089-9e62-34ea8aba6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6ab6b-e852-4340-80af-83cbe7202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2414-FE4F-4A58-A8E9-CB516CD0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aff93-e6f0-4089-9e62-34ea8aba6ea6"/>
    <ds:schemaRef ds:uri="28a6ab6b-e852-4340-80af-83cbe7202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E8145-09E1-4829-9FA4-4A59AA77E3E1}">
  <ds:schemaRefs>
    <ds:schemaRef ds:uri="http://schemas.microsoft.com/sharepoint/v3/contenttype/forms"/>
  </ds:schemaRefs>
</ds:datastoreItem>
</file>

<file path=customXml/itemProps3.xml><?xml version="1.0" encoding="utf-8"?>
<ds:datastoreItem xmlns:ds="http://schemas.openxmlformats.org/officeDocument/2006/customXml" ds:itemID="{08C4DD85-A815-442C-9CD2-4456D515D655}">
  <ds:schemaRefs>
    <ds:schemaRef ds:uri="28a6ab6b-e852-4340-80af-83cbe72028d2"/>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c7aff93-e6f0-4089-9e62-34ea8aba6ea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C750DD-6595-4BF1-A573-F718D48A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Baldwin</dc:creator>
  <cp:lastModifiedBy>Robinson, Michelle</cp:lastModifiedBy>
  <cp:revision>2</cp:revision>
  <dcterms:created xsi:type="dcterms:W3CDTF">2020-05-04T13:42:00Z</dcterms:created>
  <dcterms:modified xsi:type="dcterms:W3CDTF">2020-05-04T13:42:00Z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0x01010016AE41C3A30CB4489C0E908D4237D3C3</vt:lpwstr>
  </property>
</Properties>
</file>